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20A8" w14:textId="2E5CDD45" w:rsidR="00B418C2" w:rsidRPr="00B418C2" w:rsidRDefault="00E4728D" w:rsidP="00B418C2">
      <w:pPr>
        <w:spacing w:after="0" w:line="240" w:lineRule="auto"/>
        <w:rPr>
          <w:b/>
          <w:bCs/>
          <w:color w:val="810033"/>
          <w:sz w:val="28"/>
          <w:szCs w:val="28"/>
        </w:rPr>
      </w:pPr>
      <w:r w:rsidRPr="00B418C2">
        <w:rPr>
          <w:b/>
          <w:bCs/>
          <w:color w:val="810033"/>
          <w:sz w:val="28"/>
          <w:szCs w:val="28"/>
        </w:rPr>
        <w:t>Please n</w:t>
      </w:r>
      <w:r w:rsidRPr="008A213D">
        <w:rPr>
          <w:b/>
          <w:bCs/>
          <w:color w:val="810033"/>
          <w:sz w:val="28"/>
          <w:szCs w:val="28"/>
        </w:rPr>
        <w:t>o</w:t>
      </w:r>
      <w:r w:rsidRPr="00B418C2">
        <w:rPr>
          <w:b/>
          <w:bCs/>
          <w:color w:val="810033"/>
          <w:sz w:val="28"/>
          <w:szCs w:val="28"/>
        </w:rPr>
        <w:t xml:space="preserve">te </w:t>
      </w:r>
    </w:p>
    <w:p w14:paraId="477DC9CB" w14:textId="77777777" w:rsidR="004E25EB" w:rsidRDefault="00D6379E" w:rsidP="004E25EB">
      <w:pPr>
        <w:spacing w:after="0" w:line="240" w:lineRule="auto"/>
        <w:jc w:val="both"/>
      </w:pPr>
      <w:r>
        <w:t xml:space="preserve">In accordance with MDR And IVDR, Annex IX, 2.4 </w:t>
      </w:r>
      <w:r w:rsidR="004E25EB">
        <w:t xml:space="preserve">the </w:t>
      </w:r>
      <w:r w:rsidR="00EE3A81" w:rsidRPr="004E25EB">
        <w:t xml:space="preserve">manufacturer shall inform the notified body which approved the quality management system of any plan for substantial changes to the quality management system, or the device-range covered. </w:t>
      </w:r>
    </w:p>
    <w:p w14:paraId="03707B22" w14:textId="77777777" w:rsidR="004E25EB" w:rsidRDefault="004E25EB" w:rsidP="004E25EB">
      <w:pPr>
        <w:spacing w:after="0" w:line="240" w:lineRule="auto"/>
        <w:jc w:val="both"/>
      </w:pPr>
    </w:p>
    <w:p w14:paraId="33D6A943" w14:textId="7DDF87FA" w:rsidR="00EE3A81" w:rsidRPr="004E25EB" w:rsidRDefault="00EE3A81" w:rsidP="004E25EB">
      <w:pPr>
        <w:spacing w:after="0" w:line="240" w:lineRule="auto"/>
        <w:jc w:val="both"/>
      </w:pPr>
      <w:r w:rsidRPr="004E25EB">
        <w:t>The notified body shall assess the changes proposed, determine the need for additional audits and verify whether after those changes the quality management system still meets the requirements</w:t>
      </w:r>
      <w:r w:rsidR="004E25EB">
        <w:t>.</w:t>
      </w:r>
    </w:p>
    <w:p w14:paraId="1C670894" w14:textId="0D307DD4" w:rsidR="00EE3A81" w:rsidRDefault="00EE3A81" w:rsidP="00B418C2">
      <w:pPr>
        <w:spacing w:after="0" w:line="240" w:lineRule="auto"/>
      </w:pPr>
    </w:p>
    <w:p w14:paraId="1857E384" w14:textId="658E3957" w:rsidR="004E25EB" w:rsidRDefault="004E25EB" w:rsidP="00B418C2">
      <w:pPr>
        <w:spacing w:after="0" w:line="240" w:lineRule="auto"/>
      </w:pPr>
      <w:r>
        <w:t xml:space="preserve">This form facilitates these requirements. Please complete sections </w:t>
      </w:r>
      <w:r w:rsidRPr="008A213D">
        <w:rPr>
          <w:b/>
          <w:bCs/>
          <w:color w:val="810033"/>
        </w:rPr>
        <w:t>1 to 3</w:t>
      </w:r>
      <w:r w:rsidRPr="008A213D">
        <w:rPr>
          <w:color w:val="810033"/>
        </w:rPr>
        <w:t xml:space="preserve"> </w:t>
      </w:r>
      <w:r>
        <w:t xml:space="preserve">inclusive and </w:t>
      </w:r>
      <w:r w:rsidR="008A213D">
        <w:t>follow the submission instructions below section 3.</w:t>
      </w:r>
    </w:p>
    <w:p w14:paraId="28BDC9DA" w14:textId="77777777" w:rsidR="004E25EB" w:rsidRDefault="004E25EB" w:rsidP="00B418C2">
      <w:pPr>
        <w:spacing w:after="0" w:line="240" w:lineRule="auto"/>
      </w:pPr>
    </w:p>
    <w:p w14:paraId="036A7CAF" w14:textId="008E51B0" w:rsidR="00140738" w:rsidRDefault="00EE3A81" w:rsidP="00EE3A81">
      <w:pPr>
        <w:tabs>
          <w:tab w:val="left" w:pos="2003"/>
        </w:tabs>
        <w:spacing w:after="0" w:line="240" w:lineRule="auto"/>
        <w:ind w:left="360"/>
      </w:pPr>
      <w:r>
        <w:tab/>
      </w:r>
    </w:p>
    <w:p w14:paraId="17769BC5" w14:textId="1BADBEFD" w:rsidR="00BA5787" w:rsidRPr="0071588B" w:rsidRDefault="00BA5787" w:rsidP="00E42C55">
      <w:pPr>
        <w:spacing w:after="0" w:line="240" w:lineRule="auto"/>
        <w:rPr>
          <w:b/>
          <w:bCs/>
          <w:color w:val="810033"/>
          <w:sz w:val="28"/>
          <w:szCs w:val="28"/>
        </w:rPr>
      </w:pPr>
      <w:r w:rsidRPr="0071588B">
        <w:rPr>
          <w:b/>
          <w:bCs/>
          <w:color w:val="810033"/>
          <w:sz w:val="28"/>
          <w:szCs w:val="28"/>
        </w:rPr>
        <w:t>Fees</w:t>
      </w:r>
    </w:p>
    <w:p w14:paraId="695A6CFE" w14:textId="2952A5E6" w:rsidR="00362197" w:rsidRDefault="00F40B2B" w:rsidP="008A213D">
      <w:pPr>
        <w:spacing w:after="0" w:line="240" w:lineRule="auto"/>
      </w:pPr>
      <w:r w:rsidRPr="0071588B">
        <w:t>A</w:t>
      </w:r>
      <w:r w:rsidR="00140738" w:rsidRPr="0071588B">
        <w:t xml:space="preserve"> fee of </w:t>
      </w:r>
      <w:bookmarkStart w:id="0" w:name="_Hlk79137470"/>
      <w:r w:rsidR="00E42C55" w:rsidRPr="0071588B">
        <w:t>€</w:t>
      </w:r>
      <w:r w:rsidR="00140738" w:rsidRPr="0071588B">
        <w:t xml:space="preserve">500 </w:t>
      </w:r>
      <w:bookmarkEnd w:id="0"/>
      <w:r w:rsidR="00EC5C53">
        <w:t>/</w:t>
      </w:r>
      <w:r w:rsidR="00EC5C53" w:rsidRPr="0022694B">
        <w:t xml:space="preserve"> $650</w:t>
      </w:r>
      <w:r w:rsidR="00760DFE" w:rsidRPr="0022694B">
        <w:t xml:space="preserve"> </w:t>
      </w:r>
      <w:r w:rsidR="00140738" w:rsidRPr="0022694B">
        <w:t>b</w:t>
      </w:r>
      <w:r w:rsidR="00140738" w:rsidRPr="0071588B">
        <w:t>e applied to all submissions of this form</w:t>
      </w:r>
      <w:r w:rsidR="001E5DFE" w:rsidRPr="0071588B">
        <w:t xml:space="preserve"> for </w:t>
      </w:r>
      <w:r w:rsidR="005457BA" w:rsidRPr="0071588B">
        <w:t>substantial</w:t>
      </w:r>
      <w:r w:rsidR="001E5DFE" w:rsidRPr="0071588B">
        <w:t xml:space="preserve"> change</w:t>
      </w:r>
      <w:r w:rsidR="00F444FD" w:rsidRPr="0071588B">
        <w:t xml:space="preserve"> notification</w:t>
      </w:r>
      <w:r w:rsidR="001E5DFE" w:rsidRPr="0071588B">
        <w:t xml:space="preserve"> assessment</w:t>
      </w:r>
      <w:r w:rsidR="00140738" w:rsidRPr="0071588B">
        <w:t>.</w:t>
      </w:r>
      <w:r w:rsidR="00760DFE">
        <w:t xml:space="preserve"> </w:t>
      </w:r>
    </w:p>
    <w:p w14:paraId="501A5C9E" w14:textId="56FAAA0C" w:rsidR="007E048B" w:rsidRPr="00362197" w:rsidRDefault="00F15932" w:rsidP="00362197">
      <w:pPr>
        <w:spacing w:after="0" w:line="240" w:lineRule="auto"/>
        <w:ind w:left="360"/>
        <w:jc w:val="center"/>
      </w:pPr>
      <w:r w:rsidRPr="00F15932">
        <w:rPr>
          <w:b/>
          <w:bCs/>
          <w:color w:val="810033"/>
          <w:sz w:val="28"/>
          <w:szCs w:val="28"/>
        </w:rPr>
        <w:t>_______________________________</w:t>
      </w:r>
    </w:p>
    <w:p w14:paraId="433F1F43" w14:textId="679F25E7" w:rsidR="00F15932" w:rsidRDefault="00F15932" w:rsidP="00F15932">
      <w:pPr>
        <w:spacing w:after="0" w:line="240" w:lineRule="auto"/>
      </w:pPr>
    </w:p>
    <w:p w14:paraId="5F7E0394" w14:textId="0FA95712" w:rsidR="00F15932" w:rsidRDefault="00F15932" w:rsidP="00F15932">
      <w:pPr>
        <w:spacing w:after="0" w:line="240" w:lineRule="auto"/>
        <w:jc w:val="center"/>
      </w:pPr>
    </w:p>
    <w:p w14:paraId="7140BB81" w14:textId="5B6634DB" w:rsidR="002E4011" w:rsidRDefault="002E4011" w:rsidP="002E4011">
      <w:pPr>
        <w:rPr>
          <w:b/>
          <w:bCs/>
          <w:color w:val="810033"/>
          <w:sz w:val="28"/>
          <w:szCs w:val="28"/>
        </w:rPr>
      </w:pPr>
      <w:r>
        <w:rPr>
          <w:b/>
          <w:bCs/>
          <w:color w:val="810033"/>
          <w:sz w:val="28"/>
          <w:szCs w:val="28"/>
        </w:rPr>
        <w:br w:type="page"/>
      </w:r>
    </w:p>
    <w:p w14:paraId="68CA905B" w14:textId="747BFA17" w:rsidR="00F93695" w:rsidRPr="00D200E2" w:rsidRDefault="00955DF5" w:rsidP="00B418C2">
      <w:pPr>
        <w:spacing w:after="0" w:line="240" w:lineRule="auto"/>
        <w:rPr>
          <w:b/>
          <w:bCs/>
          <w:color w:val="810033"/>
          <w:sz w:val="28"/>
          <w:szCs w:val="28"/>
        </w:rPr>
      </w:pPr>
      <w:r>
        <w:rPr>
          <w:b/>
          <w:bCs/>
          <w:color w:val="810033"/>
          <w:sz w:val="28"/>
          <w:szCs w:val="28"/>
        </w:rPr>
        <w:lastRenderedPageBreak/>
        <w:t>1</w:t>
      </w:r>
      <w:r w:rsidR="00D200E2" w:rsidRPr="00D200E2">
        <w:rPr>
          <w:b/>
          <w:bCs/>
          <w:color w:val="810033"/>
          <w:sz w:val="28"/>
          <w:szCs w:val="28"/>
        </w:rPr>
        <w:t>. General Information</w:t>
      </w:r>
    </w:p>
    <w:p w14:paraId="75FB8373" w14:textId="77777777" w:rsidR="00D200E2" w:rsidRPr="00F93695" w:rsidRDefault="00D200E2" w:rsidP="00B418C2">
      <w:pPr>
        <w:spacing w:after="0" w:line="240" w:lineRule="auto"/>
      </w:pPr>
    </w:p>
    <w:tbl>
      <w:tblPr>
        <w:tblStyle w:val="TableGrid"/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2"/>
        <w:gridCol w:w="1800"/>
        <w:gridCol w:w="2695"/>
        <w:gridCol w:w="1793"/>
      </w:tblGrid>
      <w:tr w:rsidR="005912C6" w14:paraId="56EC2222" w14:textId="77777777" w:rsidTr="005912C6">
        <w:trPr>
          <w:trHeight w:val="384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A4EB85" w14:textId="18818070" w:rsidR="005912C6" w:rsidRDefault="005912C6" w:rsidP="00BD4F0E">
            <w:pPr>
              <w:jc w:val="center"/>
            </w:pPr>
            <w:r w:rsidRPr="003315BE">
              <w:rPr>
                <w:b/>
                <w:bCs/>
                <w:color w:val="810033"/>
                <w:sz w:val="28"/>
                <w:szCs w:val="28"/>
              </w:rPr>
              <w:t>General Information</w:t>
            </w:r>
          </w:p>
        </w:tc>
      </w:tr>
      <w:tr w:rsidR="00BA5787" w14:paraId="04E7AF92" w14:textId="77777777" w:rsidTr="00557DDF">
        <w:trPr>
          <w:trHeight w:val="384"/>
          <w:jc w:val="center"/>
        </w:trPr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7F9476" w14:textId="77777777" w:rsidR="00BA5787" w:rsidRPr="002B0F3D" w:rsidRDefault="00BA5787" w:rsidP="00B418C2">
            <w:r>
              <w:t>PO Number:</w:t>
            </w:r>
          </w:p>
        </w:tc>
        <w:tc>
          <w:tcPr>
            <w:tcW w:w="3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F38ED" w14:textId="77777777" w:rsidR="00BA5787" w:rsidRDefault="00BA5787" w:rsidP="00B418C2"/>
        </w:tc>
      </w:tr>
      <w:tr w:rsidR="00557DDF" w14:paraId="76AB272C" w14:textId="77777777" w:rsidTr="00557DDF">
        <w:trPr>
          <w:trHeight w:val="384"/>
          <w:jc w:val="center"/>
        </w:trPr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AB0DF5" w14:textId="5B352D31" w:rsidR="00557DDF" w:rsidRDefault="00557DDF" w:rsidP="00B418C2">
            <w:r w:rsidRPr="002B0F3D">
              <w:t xml:space="preserve">Date </w:t>
            </w:r>
            <w:r w:rsidR="002B0F3D">
              <w:t>(DD-MON-YYYY)</w:t>
            </w:r>
          </w:p>
        </w:tc>
        <w:tc>
          <w:tcPr>
            <w:tcW w:w="3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351F0" w14:textId="77777777" w:rsidR="00557DDF" w:rsidRDefault="00557DDF" w:rsidP="00B418C2"/>
        </w:tc>
      </w:tr>
      <w:tr w:rsidR="00A6437C" w14:paraId="342F51A9" w14:textId="77777777" w:rsidTr="00557DDF">
        <w:trPr>
          <w:trHeight w:val="454"/>
          <w:jc w:val="center"/>
        </w:trPr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58F58" w14:textId="57F1A644" w:rsidR="00A6437C" w:rsidRPr="00A53021" w:rsidRDefault="000D37D8" w:rsidP="00B418C2">
            <w:pPr>
              <w:rPr>
                <w:bCs/>
              </w:rPr>
            </w:pPr>
            <w:r>
              <w:rPr>
                <w:rFonts w:cstheme="minorHAnsi"/>
                <w:bCs/>
              </w:rPr>
              <w:t>M</w:t>
            </w:r>
            <w:r>
              <w:rPr>
                <w:bCs/>
              </w:rPr>
              <w:t>anufacturer:</w:t>
            </w:r>
          </w:p>
        </w:tc>
        <w:tc>
          <w:tcPr>
            <w:tcW w:w="3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F60BE" w14:textId="1EE6C355" w:rsidR="00A6437C" w:rsidRDefault="00A6437C" w:rsidP="00B418C2"/>
        </w:tc>
      </w:tr>
      <w:tr w:rsidR="00A6437C" w14:paraId="2F2A7934" w14:textId="77777777" w:rsidTr="00557DDF">
        <w:trPr>
          <w:trHeight w:val="454"/>
          <w:jc w:val="center"/>
        </w:trPr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D84DB" w14:textId="526F8242" w:rsidR="00A6437C" w:rsidRPr="00A6437C" w:rsidRDefault="00A6437C" w:rsidP="00B418C2">
            <w:r>
              <w:t>Manufacturer</w:t>
            </w:r>
            <w:r w:rsidR="00A53021">
              <w:t xml:space="preserve"> Address</w:t>
            </w:r>
            <w:r>
              <w:t>:</w:t>
            </w:r>
          </w:p>
        </w:tc>
        <w:tc>
          <w:tcPr>
            <w:tcW w:w="3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EA205" w14:textId="57A2E2E1" w:rsidR="00A6437C" w:rsidRDefault="00A6437C" w:rsidP="00B418C2"/>
        </w:tc>
      </w:tr>
      <w:tr w:rsidR="00557DDF" w14:paraId="70475029" w14:textId="77777777" w:rsidTr="002B0F3D">
        <w:trPr>
          <w:trHeight w:val="454"/>
          <w:jc w:val="center"/>
        </w:trPr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A13947" w14:textId="1FD423C9" w:rsidR="00557DDF" w:rsidRDefault="00557DDF" w:rsidP="00B418C2">
            <w:r w:rsidRPr="007D7935">
              <w:rPr>
                <w:rFonts w:cstheme="minorHAnsi"/>
              </w:rPr>
              <w:t xml:space="preserve">NSAI </w:t>
            </w:r>
            <w:r w:rsidR="002B0F3D">
              <w:rPr>
                <w:rFonts w:cstheme="minorHAnsi"/>
              </w:rPr>
              <w:t>MD</w:t>
            </w:r>
            <w:r w:rsidR="00232B9E">
              <w:rPr>
                <w:rFonts w:cstheme="minorHAnsi"/>
              </w:rPr>
              <w:t>R/IVDR</w:t>
            </w:r>
            <w:r w:rsidR="002B0F3D">
              <w:rPr>
                <w:rFonts w:cstheme="minorHAnsi"/>
              </w:rPr>
              <w:t xml:space="preserve"> </w:t>
            </w:r>
            <w:r w:rsidRPr="007D7935">
              <w:rPr>
                <w:rFonts w:cstheme="minorHAnsi"/>
              </w:rPr>
              <w:t>File Number</w:t>
            </w:r>
            <w:r w:rsidR="009360E4">
              <w:rPr>
                <w:rFonts w:cstheme="minorHAnsi"/>
              </w:rPr>
              <w:t>:</w:t>
            </w:r>
          </w:p>
        </w:tc>
        <w:tc>
          <w:tcPr>
            <w:tcW w:w="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B2144" w14:textId="08AAC36F" w:rsidR="00557DDF" w:rsidRDefault="00232B9E" w:rsidP="00B418C2">
            <w:r>
              <w:t>745</w:t>
            </w:r>
            <w:r w:rsidR="00557DDF">
              <w:t>.XXXX</w:t>
            </w:r>
          </w:p>
          <w:p w14:paraId="6834085E" w14:textId="732A584C" w:rsidR="00FF60F9" w:rsidRDefault="00232B9E" w:rsidP="00B418C2">
            <w:r>
              <w:t>746</w:t>
            </w:r>
            <w:r w:rsidR="00FF60F9">
              <w:t>.XXXX</w:t>
            </w:r>
          </w:p>
        </w:tc>
        <w:tc>
          <w:tcPr>
            <w:tcW w:w="1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31DEF5" w14:textId="286D9A6E" w:rsidR="00557DDF" w:rsidRDefault="00557DDF" w:rsidP="00232B9E">
            <w:pPr>
              <w:jc w:val="center"/>
            </w:pPr>
            <w:r>
              <w:t>Product Cert Expiry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F4FDA" w14:textId="33030BBB" w:rsidR="00557DDF" w:rsidRDefault="00557DDF" w:rsidP="00B418C2">
            <w:pPr>
              <w:jc w:val="center"/>
            </w:pPr>
            <w:r>
              <w:t>DD-MON-YYYY</w:t>
            </w:r>
          </w:p>
        </w:tc>
      </w:tr>
      <w:tr w:rsidR="00707952" w14:paraId="632934E0" w14:textId="77777777" w:rsidTr="00557DDF">
        <w:trPr>
          <w:trHeight w:val="454"/>
          <w:jc w:val="center"/>
        </w:trPr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561830" w14:textId="5B24E64D" w:rsidR="00707952" w:rsidRPr="007D7935" w:rsidRDefault="00707952" w:rsidP="00B418C2">
            <w:pPr>
              <w:rPr>
                <w:rFonts w:cstheme="minorHAnsi"/>
              </w:rPr>
            </w:pPr>
            <w:r>
              <w:rPr>
                <w:rFonts w:cstheme="minorHAnsi"/>
              </w:rPr>
              <w:t>Product Name/</w:t>
            </w:r>
            <w:r w:rsidR="000D37D8">
              <w:rPr>
                <w:rFonts w:cstheme="minorHAnsi"/>
              </w:rPr>
              <w:t>G</w:t>
            </w:r>
            <w:r w:rsidR="000D37D8">
              <w:t>eneric Device Group:</w:t>
            </w:r>
          </w:p>
        </w:tc>
        <w:tc>
          <w:tcPr>
            <w:tcW w:w="3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AE393" w14:textId="34F9363F" w:rsidR="00707952" w:rsidRDefault="00707952" w:rsidP="00B418C2"/>
        </w:tc>
      </w:tr>
      <w:tr w:rsidR="00297D4F" w14:paraId="7F1E85CA" w14:textId="77777777" w:rsidTr="00557DDF">
        <w:trPr>
          <w:trHeight w:val="454"/>
          <w:jc w:val="center"/>
        </w:trPr>
        <w:tc>
          <w:tcPr>
            <w:tcW w:w="1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4BD47" w14:textId="769C89D1" w:rsidR="00297D4F" w:rsidRDefault="00297D4F" w:rsidP="00B418C2">
            <w:r>
              <w:t>Company Liaison and Details</w:t>
            </w:r>
            <w:r w:rsidR="009360E4">
              <w:t>:</w:t>
            </w:r>
            <w:r>
              <w:t xml:space="preserve"> </w:t>
            </w:r>
          </w:p>
          <w:p w14:paraId="307E19F8" w14:textId="7B5D5F53" w:rsidR="00297D4F" w:rsidRDefault="00297D4F" w:rsidP="00B418C2"/>
        </w:tc>
        <w:tc>
          <w:tcPr>
            <w:tcW w:w="348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B71C60" w14:textId="77777777" w:rsidR="00297D4F" w:rsidRDefault="00297D4F" w:rsidP="00B418C2">
            <w:r>
              <w:t>Name:</w:t>
            </w:r>
          </w:p>
          <w:p w14:paraId="3BC8948C" w14:textId="77777777" w:rsidR="00297D4F" w:rsidRDefault="00297D4F" w:rsidP="00B418C2">
            <w:r>
              <w:t>Address:</w:t>
            </w:r>
          </w:p>
          <w:p w14:paraId="18F79A80" w14:textId="77777777" w:rsidR="00297D4F" w:rsidRDefault="00297D4F" w:rsidP="00B418C2">
            <w:r>
              <w:t>Email:</w:t>
            </w:r>
          </w:p>
          <w:p w14:paraId="6DEED998" w14:textId="77777777" w:rsidR="00297D4F" w:rsidRDefault="00297D4F" w:rsidP="00B418C2">
            <w:r>
              <w:t>Telephone:</w:t>
            </w:r>
          </w:p>
        </w:tc>
      </w:tr>
    </w:tbl>
    <w:p w14:paraId="4A5588F5" w14:textId="4E740881" w:rsidR="005945A9" w:rsidRDefault="005945A9" w:rsidP="00B418C2">
      <w:pPr>
        <w:spacing w:after="0" w:line="240" w:lineRule="auto"/>
      </w:pPr>
    </w:p>
    <w:p w14:paraId="4104F465" w14:textId="624D4693" w:rsidR="00D200E2" w:rsidRDefault="00F15932" w:rsidP="001E3892">
      <w:r>
        <w:br w:type="page"/>
      </w:r>
      <w:r w:rsidR="00955DF5">
        <w:rPr>
          <w:b/>
          <w:bCs/>
          <w:color w:val="810033"/>
          <w:sz w:val="28"/>
          <w:szCs w:val="28"/>
        </w:rPr>
        <w:lastRenderedPageBreak/>
        <w:t>2</w:t>
      </w:r>
      <w:r w:rsidR="00D200E2" w:rsidRPr="00D200E2">
        <w:rPr>
          <w:b/>
          <w:bCs/>
          <w:color w:val="810033"/>
          <w:sz w:val="28"/>
          <w:szCs w:val="28"/>
        </w:rPr>
        <w:t>. Proposed Change Category</w:t>
      </w:r>
    </w:p>
    <w:tbl>
      <w:tblPr>
        <w:tblStyle w:val="TableGrid"/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1"/>
        <w:gridCol w:w="8455"/>
      </w:tblGrid>
      <w:tr w:rsidR="000B61C8" w14:paraId="082D6817" w14:textId="77777777" w:rsidTr="009372C2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4C32AE" w14:textId="77777777" w:rsidR="000B61C8" w:rsidRDefault="000B61C8" w:rsidP="00F5541E">
            <w:pPr>
              <w:jc w:val="center"/>
              <w:rPr>
                <w:b/>
                <w:bCs/>
                <w:color w:val="810033"/>
                <w:sz w:val="24"/>
                <w:szCs w:val="24"/>
              </w:rPr>
            </w:pPr>
            <w:r>
              <w:br w:type="page"/>
            </w:r>
            <w:r w:rsidRPr="004A4471">
              <w:rPr>
                <w:b/>
                <w:bCs/>
                <w:color w:val="810033"/>
                <w:sz w:val="24"/>
                <w:szCs w:val="24"/>
              </w:rPr>
              <w:t>Please tick the appropriate change category; multiple may be selected.</w:t>
            </w:r>
          </w:p>
          <w:p w14:paraId="748E0A48" w14:textId="4F7A3A8F" w:rsidR="006F1C96" w:rsidRPr="009360E4" w:rsidRDefault="00F5541E" w:rsidP="00F5541E">
            <w:pPr>
              <w:jc w:val="center"/>
              <w:rPr>
                <w:b/>
                <w:bCs/>
                <w:i/>
                <w:iCs/>
              </w:rPr>
            </w:pPr>
            <w:r w:rsidRPr="009360E4">
              <w:rPr>
                <w:b/>
                <w:bCs/>
                <w:i/>
                <w:iCs/>
                <w:color w:val="810033"/>
              </w:rPr>
              <w:t>Note</w:t>
            </w:r>
            <w:r w:rsidR="006F1C96" w:rsidRPr="009360E4">
              <w:rPr>
                <w:b/>
                <w:bCs/>
                <w:i/>
                <w:iCs/>
                <w:color w:val="810033"/>
              </w:rPr>
              <w:t xml:space="preserve"> this is not an exhaustive list</w:t>
            </w:r>
          </w:p>
        </w:tc>
      </w:tr>
      <w:tr w:rsidR="005912C6" w14:paraId="61C51F83" w14:textId="77777777" w:rsidTr="009372C2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C7744A" w14:textId="709635E9" w:rsidR="005912C6" w:rsidRDefault="005912C6" w:rsidP="00B418C2">
            <w:r>
              <w:t>Propose</w:t>
            </w:r>
            <w:r w:rsidR="009372C2">
              <w:t>d</w:t>
            </w:r>
            <w:r>
              <w:t xml:space="preserve"> change to:</w:t>
            </w:r>
          </w:p>
        </w:tc>
      </w:tr>
      <w:tr w:rsidR="00657716" w14:paraId="25471A51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0FEFE9D" w14:textId="43EDA9CD" w:rsidR="00657716" w:rsidRDefault="00FA61B8" w:rsidP="00B418C2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67390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7D8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3C019F3F" w14:textId="3D263743" w:rsidR="00657716" w:rsidRPr="00153302" w:rsidRDefault="00657716" w:rsidP="00B418C2">
            <w:pPr>
              <w:rPr>
                <w:rFonts w:cstheme="minorHAnsi"/>
              </w:rPr>
            </w:pPr>
            <w:r>
              <w:t>the intended purpose</w:t>
            </w:r>
          </w:p>
        </w:tc>
      </w:tr>
      <w:tr w:rsidR="004A4471" w14:paraId="6E79BD1D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CE731FF" w14:textId="5E6C43F4" w:rsidR="004A4471" w:rsidRDefault="00FA61B8" w:rsidP="00B418C2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1802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26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1C75CE58" w14:textId="34E9EFB6" w:rsidR="004A4471" w:rsidRPr="00153302" w:rsidRDefault="004A4471" w:rsidP="00B418C2">
            <w:pPr>
              <w:rPr>
                <w:rFonts w:cstheme="minorHAnsi"/>
              </w:rPr>
            </w:pPr>
            <w:r>
              <w:t>the design</w:t>
            </w:r>
          </w:p>
        </w:tc>
      </w:tr>
      <w:tr w:rsidR="00657716" w14:paraId="4C320DEA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F4A2EBF" w14:textId="77777777" w:rsidR="00657716" w:rsidRDefault="00FA61B8" w:rsidP="00B418C2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4506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716" w:rsidRPr="005975E7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50A45A89" w14:textId="052376CE" w:rsidR="00657716" w:rsidRPr="00153302" w:rsidRDefault="00657716" w:rsidP="00B418C2">
            <w:pPr>
              <w:rPr>
                <w:rFonts w:cstheme="minorHAnsi"/>
              </w:rPr>
            </w:pPr>
            <w:r>
              <w:t>the device performance</w:t>
            </w:r>
          </w:p>
        </w:tc>
      </w:tr>
      <w:tr w:rsidR="00657716" w14:paraId="428B869D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74CA32C" w14:textId="4BEEC1C9" w:rsidR="00657716" w:rsidRPr="005975E7" w:rsidRDefault="00FA61B8" w:rsidP="00B418C2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95470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7D8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1FCACF9D" w14:textId="574B6BDC" w:rsidR="00657716" w:rsidRPr="00153302" w:rsidRDefault="00657716" w:rsidP="00B418C2">
            <w:pPr>
              <w:rPr>
                <w:rFonts w:cstheme="minorHAnsi"/>
              </w:rPr>
            </w:pPr>
            <w:r>
              <w:t>the device specifications</w:t>
            </w:r>
          </w:p>
        </w:tc>
      </w:tr>
      <w:tr w:rsidR="00594826" w14:paraId="033EB77F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9BC9662" w14:textId="3E029BDE" w:rsidR="00594826" w:rsidRPr="005975E7" w:rsidRDefault="00FA61B8" w:rsidP="00B418C2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21316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26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12E200A0" w14:textId="7B7833FD" w:rsidR="00594826" w:rsidRPr="00153302" w:rsidRDefault="009360E4" w:rsidP="00B418C2">
            <w:pPr>
              <w:rPr>
                <w:rFonts w:cstheme="minorHAnsi"/>
              </w:rPr>
            </w:pPr>
            <w:r>
              <w:t xml:space="preserve">the </w:t>
            </w:r>
            <w:r w:rsidR="00594826">
              <w:t>software</w:t>
            </w:r>
          </w:p>
        </w:tc>
      </w:tr>
      <w:tr w:rsidR="00657716" w14:paraId="4DA19DDB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7DB800EF" w14:textId="71C8A445" w:rsidR="00657716" w:rsidRPr="005975E7" w:rsidRDefault="00FA61B8" w:rsidP="00B418C2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93382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26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4CB818F0" w14:textId="006271A0" w:rsidR="00657716" w:rsidRPr="00153302" w:rsidRDefault="00657716" w:rsidP="00B418C2">
            <w:pPr>
              <w:rPr>
                <w:rFonts w:cstheme="minorHAnsi"/>
              </w:rPr>
            </w:pPr>
            <w:r>
              <w:t>a material</w:t>
            </w:r>
          </w:p>
        </w:tc>
      </w:tr>
      <w:tr w:rsidR="00657716" w14:paraId="2E00E99E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6FF5C9B" w14:textId="77777777" w:rsidR="00657716" w:rsidRPr="005975E7" w:rsidRDefault="00FA61B8" w:rsidP="00B418C2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8576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716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0C86E4B7" w14:textId="0856C499" w:rsidR="00657716" w:rsidRDefault="00657716" w:rsidP="00B418C2">
            <w:r>
              <w:t>terminal sterilisation method</w:t>
            </w:r>
          </w:p>
        </w:tc>
      </w:tr>
      <w:tr w:rsidR="00657716" w14:paraId="1487A623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740F2185" w14:textId="77777777" w:rsidR="00657716" w:rsidRPr="00FC1EF4" w:rsidRDefault="00FA61B8" w:rsidP="00B418C2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5183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716" w:rsidRPr="00FC1EF4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141213A0" w14:textId="6BB491B5" w:rsidR="00657716" w:rsidRDefault="0097795F" w:rsidP="00B418C2">
            <w:r>
              <w:t>device packaging</w:t>
            </w:r>
          </w:p>
        </w:tc>
      </w:tr>
      <w:tr w:rsidR="00B0774B" w14:paraId="378CE399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6F7AEA2D" w14:textId="4254C401" w:rsidR="00B0774B" w:rsidRDefault="00FA61B8" w:rsidP="00B418C2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39016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4B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5976A460" w14:textId="77189F76" w:rsidR="00B0774B" w:rsidRPr="000B61C8" w:rsidRDefault="009360E4" w:rsidP="00B418C2">
            <w:pPr>
              <w:rPr>
                <w:highlight w:val="yellow"/>
              </w:rPr>
            </w:pPr>
            <w:r>
              <w:rPr>
                <w:rFonts w:cstheme="minorHAnsi"/>
              </w:rPr>
              <w:t>c</w:t>
            </w:r>
            <w:r w:rsidR="00B0774B" w:rsidRPr="00153302">
              <w:rPr>
                <w:rFonts w:cstheme="minorHAnsi"/>
              </w:rPr>
              <w:t>ompany Name</w:t>
            </w:r>
            <w:r w:rsidR="00FA63F3">
              <w:rPr>
                <w:rFonts w:cstheme="minorHAnsi"/>
              </w:rPr>
              <w:t>/Brand name/Product Family</w:t>
            </w:r>
          </w:p>
        </w:tc>
      </w:tr>
      <w:tr w:rsidR="006F1C96" w14:paraId="2620AE43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186E3042" w14:textId="4DB577A7" w:rsidR="006F1C96" w:rsidRPr="00552625" w:rsidRDefault="00FA61B8" w:rsidP="00B418C2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9234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96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563E110B" w14:textId="02F238F8" w:rsidR="006F1C96" w:rsidRPr="000B61C8" w:rsidRDefault="009360E4" w:rsidP="00B418C2">
            <w:pPr>
              <w:rPr>
                <w:highlight w:val="yellow"/>
              </w:rPr>
            </w:pPr>
            <w:r>
              <w:rPr>
                <w:rFonts w:cstheme="minorHAnsi"/>
              </w:rPr>
              <w:t xml:space="preserve">a </w:t>
            </w:r>
            <w:r w:rsidR="00F40B2B">
              <w:rPr>
                <w:rFonts w:cstheme="minorHAnsi"/>
              </w:rPr>
              <w:t>r</w:t>
            </w:r>
            <w:r w:rsidR="006F1C96" w:rsidRPr="00FA63F3">
              <w:rPr>
                <w:rFonts w:cstheme="minorHAnsi"/>
              </w:rPr>
              <w:t>elocation/address change</w:t>
            </w:r>
          </w:p>
        </w:tc>
      </w:tr>
      <w:tr w:rsidR="00594826" w14:paraId="4B19D673" w14:textId="77777777" w:rsidTr="009372C2">
        <w:trPr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57AAD373" w14:textId="39A55E63" w:rsidR="00594826" w:rsidRDefault="00FA61B8" w:rsidP="00B418C2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7433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3F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9" w:type="pct"/>
            <w:vAlign w:val="center"/>
          </w:tcPr>
          <w:p w14:paraId="3C5FEDAA" w14:textId="512BCD35" w:rsidR="00830DD7" w:rsidRDefault="00594826" w:rsidP="00B418C2">
            <w:r>
              <w:t>Other</w:t>
            </w:r>
            <w:r w:rsidR="009360E4">
              <w:t xml:space="preserve"> </w:t>
            </w:r>
          </w:p>
          <w:p w14:paraId="4F7EB606" w14:textId="6B8E67AA" w:rsidR="00594826" w:rsidRDefault="00830DD7" w:rsidP="00B418C2">
            <w:r w:rsidRPr="00830DD7">
              <w:rPr>
                <w:i/>
                <w:iCs/>
                <w:sz w:val="20"/>
                <w:szCs w:val="20"/>
              </w:rPr>
              <w:t xml:space="preserve">Note: </w:t>
            </w:r>
            <w:r w:rsidR="009360E4" w:rsidRPr="00830DD7">
              <w:rPr>
                <w:i/>
                <w:iCs/>
                <w:sz w:val="20"/>
                <w:szCs w:val="20"/>
              </w:rPr>
              <w:t>details will be requested below</w:t>
            </w:r>
          </w:p>
        </w:tc>
      </w:tr>
    </w:tbl>
    <w:p w14:paraId="3DED2D64" w14:textId="5A0A64CB" w:rsidR="000B61C8" w:rsidRDefault="000B61C8" w:rsidP="00B418C2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64314199" w14:textId="77777777" w:rsidR="000B61C8" w:rsidRDefault="000B61C8" w:rsidP="00B418C2">
      <w:pPr>
        <w:spacing w:after="0" w:line="240" w:lineRule="auto"/>
      </w:pPr>
    </w:p>
    <w:p w14:paraId="557A8ED6" w14:textId="1E69F6AF" w:rsidR="00F15932" w:rsidRPr="00BB5377" w:rsidRDefault="001E3892" w:rsidP="00BB5377">
      <w:r>
        <w:br w:type="page"/>
      </w:r>
      <w:r w:rsidR="00955DF5">
        <w:rPr>
          <w:b/>
          <w:bCs/>
          <w:color w:val="810033"/>
          <w:sz w:val="28"/>
          <w:szCs w:val="28"/>
        </w:rPr>
        <w:lastRenderedPageBreak/>
        <w:t>3</w:t>
      </w:r>
      <w:r w:rsidR="00D200E2" w:rsidRPr="00D200E2">
        <w:rPr>
          <w:b/>
          <w:bCs/>
          <w:color w:val="810033"/>
          <w:sz w:val="28"/>
          <w:szCs w:val="28"/>
        </w:rPr>
        <w:t xml:space="preserve">. Description of Proposed </w:t>
      </w:r>
      <w:r w:rsidR="00AE7A3B">
        <w:rPr>
          <w:b/>
          <w:bCs/>
          <w:color w:val="810033"/>
          <w:sz w:val="28"/>
          <w:szCs w:val="28"/>
        </w:rPr>
        <w:t>C</w:t>
      </w:r>
      <w:r w:rsidR="00D200E2" w:rsidRPr="00D200E2">
        <w:rPr>
          <w:b/>
          <w:bCs/>
          <w:color w:val="810033"/>
          <w:sz w:val="28"/>
          <w:szCs w:val="28"/>
        </w:rPr>
        <w:t>hange</w:t>
      </w:r>
    </w:p>
    <w:p w14:paraId="30365F58" w14:textId="77777777" w:rsidR="00F15932" w:rsidRDefault="00F15932" w:rsidP="00B418C2">
      <w:pPr>
        <w:spacing w:after="0" w:line="240" w:lineRule="auto"/>
      </w:pP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7"/>
        <w:gridCol w:w="738"/>
        <w:gridCol w:w="1507"/>
        <w:gridCol w:w="1497"/>
        <w:gridCol w:w="757"/>
        <w:gridCol w:w="1026"/>
        <w:gridCol w:w="1224"/>
      </w:tblGrid>
      <w:tr w:rsidR="005912C6" w14:paraId="56DF3F03" w14:textId="77777777" w:rsidTr="4132C1D5">
        <w:tc>
          <w:tcPr>
            <w:tcW w:w="5000" w:type="pct"/>
            <w:gridSpan w:val="7"/>
            <w:shd w:val="clear" w:color="auto" w:fill="D9D9D9" w:themeFill="background1" w:themeFillShade="D9"/>
          </w:tcPr>
          <w:p w14:paraId="138E3EBD" w14:textId="5E8914EC" w:rsidR="005912C6" w:rsidRDefault="00DA3630" w:rsidP="00B418C2">
            <w:pPr>
              <w:rPr>
                <w:b/>
                <w:bCs/>
                <w:color w:val="810033"/>
                <w:sz w:val="24"/>
                <w:szCs w:val="24"/>
              </w:rPr>
            </w:pPr>
            <w:r w:rsidRPr="00DA3630">
              <w:rPr>
                <w:b/>
                <w:bCs/>
                <w:color w:val="810033"/>
                <w:sz w:val="24"/>
                <w:szCs w:val="24"/>
              </w:rPr>
              <w:t>Approved Device</w:t>
            </w:r>
            <w:r w:rsidR="004914BA">
              <w:rPr>
                <w:b/>
                <w:bCs/>
                <w:color w:val="810033"/>
                <w:sz w:val="24"/>
                <w:szCs w:val="24"/>
              </w:rPr>
              <w:t xml:space="preserve"> Seeking </w:t>
            </w:r>
            <w:r w:rsidR="00FF60F9">
              <w:rPr>
                <w:b/>
                <w:bCs/>
                <w:color w:val="810033"/>
                <w:sz w:val="24"/>
                <w:szCs w:val="24"/>
              </w:rPr>
              <w:t>S</w:t>
            </w:r>
            <w:r w:rsidR="005403A0">
              <w:rPr>
                <w:b/>
                <w:bCs/>
                <w:color w:val="810033"/>
                <w:sz w:val="24"/>
                <w:szCs w:val="24"/>
              </w:rPr>
              <w:t>ubstantial</w:t>
            </w:r>
            <w:r w:rsidR="004914BA">
              <w:rPr>
                <w:b/>
                <w:bCs/>
                <w:color w:val="810033"/>
                <w:sz w:val="24"/>
                <w:szCs w:val="24"/>
              </w:rPr>
              <w:t xml:space="preserve"> Change</w:t>
            </w:r>
          </w:p>
          <w:p w14:paraId="30195504" w14:textId="7A8CDCCD" w:rsidR="004914BA" w:rsidRPr="00DA3630" w:rsidRDefault="004914BA" w:rsidP="00B418C2">
            <w:pPr>
              <w:rPr>
                <w:b/>
                <w:bCs/>
                <w:color w:val="810033"/>
                <w:sz w:val="24"/>
                <w:szCs w:val="24"/>
              </w:rPr>
            </w:pPr>
            <w:r w:rsidRPr="000F2284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0F2284">
              <w:rPr>
                <w:b/>
                <w:bCs/>
                <w:sz w:val="18"/>
                <w:szCs w:val="18"/>
              </w:rPr>
              <w:t xml:space="preserve"> this is the device/family </w:t>
            </w:r>
            <w:r w:rsidR="000F2284" w:rsidRPr="000F2284">
              <w:rPr>
                <w:b/>
                <w:bCs/>
                <w:sz w:val="18"/>
                <w:szCs w:val="18"/>
              </w:rPr>
              <w:t>currently</w:t>
            </w:r>
            <w:r w:rsidRPr="000F2284">
              <w:rPr>
                <w:b/>
                <w:bCs/>
                <w:sz w:val="18"/>
                <w:szCs w:val="18"/>
              </w:rPr>
              <w:t xml:space="preserve"> approved by NSAI.</w:t>
            </w:r>
            <w:r>
              <w:rPr>
                <w:b/>
                <w:bCs/>
                <w:color w:val="810033"/>
                <w:sz w:val="24"/>
                <w:szCs w:val="24"/>
              </w:rPr>
              <w:t xml:space="preserve"> </w:t>
            </w:r>
          </w:p>
        </w:tc>
      </w:tr>
      <w:tr w:rsidR="00084001" w14:paraId="5C3394F3" w14:textId="77777777" w:rsidTr="006C53EC">
        <w:tc>
          <w:tcPr>
            <w:tcW w:w="1257" w:type="pct"/>
            <w:shd w:val="clear" w:color="auto" w:fill="D9D9D9" w:themeFill="background1" w:themeFillShade="D9"/>
            <w:vAlign w:val="center"/>
          </w:tcPr>
          <w:p w14:paraId="316B17F2" w14:textId="7F377F02" w:rsidR="00084001" w:rsidRPr="00955DF5" w:rsidRDefault="005403A0" w:rsidP="00FE16B9">
            <w:r>
              <w:t>Applicable Regulation</w:t>
            </w:r>
            <w:r w:rsidR="00084001">
              <w:t>:</w:t>
            </w:r>
          </w:p>
        </w:tc>
        <w:tc>
          <w:tcPr>
            <w:tcW w:w="3743" w:type="pct"/>
            <w:gridSpan w:val="6"/>
            <w:shd w:val="clear" w:color="auto" w:fill="auto"/>
            <w:vAlign w:val="center"/>
          </w:tcPr>
          <w:p w14:paraId="7F64E1B3" w14:textId="5B3969BD" w:rsidR="00084001" w:rsidRPr="00955DF5" w:rsidRDefault="00FA61B8" w:rsidP="00FE16B9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212503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01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084001">
              <w:t xml:space="preserve"> MDR</w:t>
            </w:r>
          </w:p>
        </w:tc>
      </w:tr>
      <w:tr w:rsidR="00084001" w14:paraId="104DB543" w14:textId="77777777" w:rsidTr="00084001">
        <w:tc>
          <w:tcPr>
            <w:tcW w:w="1666" w:type="pct"/>
            <w:gridSpan w:val="2"/>
            <w:shd w:val="clear" w:color="auto" w:fill="auto"/>
            <w:vAlign w:val="center"/>
          </w:tcPr>
          <w:p w14:paraId="6E38C089" w14:textId="60206D50" w:rsidR="00084001" w:rsidRPr="00955DF5" w:rsidRDefault="00FA61B8" w:rsidP="00FE16B9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5470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01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084001">
              <w:t xml:space="preserve"> Class I sterile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123F462D" w14:textId="1EF27C83" w:rsidR="00084001" w:rsidRPr="00955DF5" w:rsidRDefault="00FA61B8" w:rsidP="00FE16B9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32092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01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084001">
              <w:t xml:space="preserve"> Class I measuring</w:t>
            </w:r>
          </w:p>
        </w:tc>
        <w:tc>
          <w:tcPr>
            <w:tcW w:w="1668" w:type="pct"/>
            <w:gridSpan w:val="3"/>
            <w:shd w:val="clear" w:color="auto" w:fill="auto"/>
            <w:vAlign w:val="center"/>
          </w:tcPr>
          <w:p w14:paraId="10290266" w14:textId="0DA50883" w:rsidR="00084001" w:rsidRPr="00955DF5" w:rsidRDefault="00FA61B8" w:rsidP="00FE16B9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35487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01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084001">
              <w:t xml:space="preserve"> Class I Reusable</w:t>
            </w:r>
            <w:r w:rsidR="005403A0">
              <w:t xml:space="preserve"> SI</w:t>
            </w:r>
          </w:p>
        </w:tc>
      </w:tr>
      <w:tr w:rsidR="00084001" w14:paraId="3862D435" w14:textId="77777777" w:rsidTr="00084001">
        <w:tc>
          <w:tcPr>
            <w:tcW w:w="1666" w:type="pct"/>
            <w:gridSpan w:val="2"/>
            <w:shd w:val="clear" w:color="auto" w:fill="auto"/>
            <w:vAlign w:val="center"/>
          </w:tcPr>
          <w:p w14:paraId="6C67DAC1" w14:textId="7BF88EED" w:rsidR="00084001" w:rsidRDefault="00FA61B8" w:rsidP="00FE16B9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37384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01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084001">
              <w:t xml:space="preserve"> Class </w:t>
            </w:r>
            <w:proofErr w:type="spellStart"/>
            <w:r w:rsidR="00084001">
              <w:t>IIa</w:t>
            </w:r>
            <w:proofErr w:type="spellEnd"/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67400A88" w14:textId="5299D82C" w:rsidR="00084001" w:rsidRDefault="00FA61B8" w:rsidP="00FE16B9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52879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01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084001">
              <w:t xml:space="preserve"> Class IIb Non-Implantable</w:t>
            </w:r>
          </w:p>
        </w:tc>
        <w:tc>
          <w:tcPr>
            <w:tcW w:w="1668" w:type="pct"/>
            <w:gridSpan w:val="3"/>
            <w:shd w:val="clear" w:color="auto" w:fill="auto"/>
            <w:vAlign w:val="center"/>
          </w:tcPr>
          <w:p w14:paraId="1EE0FD51" w14:textId="1FE94107" w:rsidR="00084001" w:rsidRDefault="00FA61B8" w:rsidP="00FE16B9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642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01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084001">
              <w:t xml:space="preserve"> Class III/IIb Implantable</w:t>
            </w:r>
          </w:p>
        </w:tc>
      </w:tr>
      <w:tr w:rsidR="00084001" w14:paraId="1D337E24" w14:textId="77777777" w:rsidTr="006C53EC">
        <w:tc>
          <w:tcPr>
            <w:tcW w:w="1257" w:type="pct"/>
            <w:shd w:val="clear" w:color="auto" w:fill="D9D9D9" w:themeFill="background1" w:themeFillShade="D9"/>
            <w:vAlign w:val="center"/>
          </w:tcPr>
          <w:p w14:paraId="3ABE364E" w14:textId="35FAD8CC" w:rsidR="00084001" w:rsidRPr="00084001" w:rsidRDefault="005403A0" w:rsidP="00FE16B9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  <w:r>
              <w:t>Applicable Regulation:</w:t>
            </w:r>
          </w:p>
        </w:tc>
        <w:tc>
          <w:tcPr>
            <w:tcW w:w="3743" w:type="pct"/>
            <w:gridSpan w:val="6"/>
            <w:shd w:val="clear" w:color="auto" w:fill="auto"/>
            <w:vAlign w:val="center"/>
          </w:tcPr>
          <w:p w14:paraId="43FB5D34" w14:textId="02DE5995" w:rsidR="00084001" w:rsidRPr="00084001" w:rsidRDefault="00FA61B8" w:rsidP="00FE16B9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1631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001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084001">
              <w:t xml:space="preserve"> IVDR</w:t>
            </w:r>
          </w:p>
        </w:tc>
      </w:tr>
      <w:tr w:rsidR="006C53EC" w14:paraId="0562578D" w14:textId="77777777" w:rsidTr="006C53EC">
        <w:tc>
          <w:tcPr>
            <w:tcW w:w="1257" w:type="pct"/>
            <w:shd w:val="clear" w:color="auto" w:fill="FFFFFF" w:themeFill="background1"/>
            <w:vAlign w:val="center"/>
          </w:tcPr>
          <w:p w14:paraId="50C7A11E" w14:textId="05D7422D" w:rsidR="006C53EC" w:rsidRPr="006C53EC" w:rsidRDefault="00FA61B8" w:rsidP="006C53EC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9542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3EC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6C53EC">
              <w:t xml:space="preserve"> </w:t>
            </w:r>
            <w:r w:rsidR="006C53EC">
              <w:rPr>
                <w:rFonts w:cstheme="minorHAnsi"/>
                <w:bCs/>
                <w:iCs/>
                <w:szCs w:val="16"/>
                <w:lang w:val="en-US" w:eastAsia="en-IE"/>
              </w:rPr>
              <w:t>Class A</w:t>
            </w:r>
          </w:p>
        </w:tc>
        <w:tc>
          <w:tcPr>
            <w:tcW w:w="1245" w:type="pct"/>
            <w:gridSpan w:val="2"/>
            <w:shd w:val="clear" w:color="auto" w:fill="FFFFFF" w:themeFill="background1"/>
          </w:tcPr>
          <w:p w14:paraId="157CD896" w14:textId="38812407" w:rsidR="006C53EC" w:rsidRPr="006C53EC" w:rsidRDefault="00FA61B8" w:rsidP="006C53EC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24117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3EC" w:rsidRPr="00AE3D47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6C53EC" w:rsidRPr="00AE3D47">
              <w:t xml:space="preserve"> </w:t>
            </w:r>
            <w:r w:rsidR="006C53EC" w:rsidRPr="00AE3D47">
              <w:rPr>
                <w:rFonts w:cstheme="minorHAnsi"/>
                <w:bCs/>
                <w:iCs/>
                <w:szCs w:val="16"/>
                <w:lang w:val="en-US" w:eastAsia="en-IE"/>
              </w:rPr>
              <w:t xml:space="preserve">Class </w:t>
            </w:r>
            <w:r w:rsidR="006C53EC">
              <w:rPr>
                <w:rFonts w:cstheme="minorHAnsi"/>
                <w:bCs/>
                <w:iCs/>
                <w:szCs w:val="16"/>
                <w:lang w:val="en-US" w:eastAsia="en-IE"/>
              </w:rPr>
              <w:t>B</w:t>
            </w:r>
          </w:p>
        </w:tc>
        <w:tc>
          <w:tcPr>
            <w:tcW w:w="1250" w:type="pct"/>
            <w:gridSpan w:val="2"/>
            <w:shd w:val="clear" w:color="auto" w:fill="FFFFFF" w:themeFill="background1"/>
          </w:tcPr>
          <w:p w14:paraId="718DC06A" w14:textId="10AFAE7E" w:rsidR="006C53EC" w:rsidRPr="006C53EC" w:rsidRDefault="00FA61B8" w:rsidP="006C53EC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5888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3EC" w:rsidRPr="00AE3D47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6C53EC" w:rsidRPr="00AE3D47">
              <w:t xml:space="preserve"> </w:t>
            </w:r>
            <w:r w:rsidR="006C53EC" w:rsidRPr="00AE3D47">
              <w:rPr>
                <w:rFonts w:cstheme="minorHAnsi"/>
                <w:bCs/>
                <w:iCs/>
                <w:szCs w:val="16"/>
                <w:lang w:val="en-US" w:eastAsia="en-IE"/>
              </w:rPr>
              <w:t xml:space="preserve">Class </w:t>
            </w:r>
            <w:r w:rsidR="006C53EC">
              <w:rPr>
                <w:rFonts w:cstheme="minorHAnsi"/>
                <w:bCs/>
                <w:iCs/>
                <w:szCs w:val="16"/>
                <w:lang w:val="en-US" w:eastAsia="en-IE"/>
              </w:rPr>
              <w:t>C</w:t>
            </w:r>
          </w:p>
        </w:tc>
        <w:tc>
          <w:tcPr>
            <w:tcW w:w="1248" w:type="pct"/>
            <w:gridSpan w:val="2"/>
            <w:shd w:val="clear" w:color="auto" w:fill="FFFFFF" w:themeFill="background1"/>
          </w:tcPr>
          <w:p w14:paraId="1BE04276" w14:textId="45274704" w:rsidR="006C53EC" w:rsidRPr="006C53EC" w:rsidRDefault="00FA61B8" w:rsidP="006C53EC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9965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3EC" w:rsidRPr="00AE3D47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6C53EC" w:rsidRPr="00AE3D47">
              <w:t xml:space="preserve"> </w:t>
            </w:r>
            <w:r w:rsidR="006C53EC" w:rsidRPr="00AE3D47">
              <w:rPr>
                <w:rFonts w:cstheme="minorHAnsi"/>
                <w:bCs/>
                <w:iCs/>
                <w:szCs w:val="16"/>
                <w:lang w:val="en-US" w:eastAsia="en-IE"/>
              </w:rPr>
              <w:t xml:space="preserve">Class </w:t>
            </w:r>
            <w:r w:rsidR="006C53EC">
              <w:rPr>
                <w:rFonts w:cstheme="minorHAnsi"/>
                <w:bCs/>
                <w:iCs/>
                <w:szCs w:val="16"/>
                <w:lang w:val="en-US" w:eastAsia="en-IE"/>
              </w:rPr>
              <w:t>D</w:t>
            </w:r>
          </w:p>
        </w:tc>
      </w:tr>
      <w:tr w:rsidR="00392273" w14:paraId="11D4BEE6" w14:textId="77777777" w:rsidTr="00392273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D52F02D" w14:textId="5D53399D" w:rsidR="00392273" w:rsidRPr="00392273" w:rsidRDefault="00392273" w:rsidP="00FE16B9">
            <w:r w:rsidRPr="00392273">
              <w:t>Approved Device/</w:t>
            </w:r>
            <w:r w:rsidR="005D4C8D">
              <w:t>Generic Device Group</w:t>
            </w:r>
            <w:r w:rsidR="00F40B2B">
              <w:t xml:space="preserve"> </w:t>
            </w:r>
            <w:r w:rsidRPr="00392273">
              <w:t xml:space="preserve">Description and Intended </w:t>
            </w:r>
            <w:r w:rsidR="005D4C8D">
              <w:t>Purpose</w:t>
            </w:r>
            <w:r w:rsidRPr="00392273">
              <w:t>:</w:t>
            </w:r>
          </w:p>
        </w:tc>
      </w:tr>
      <w:tr w:rsidR="004B0D6D" w14:paraId="121D7C18" w14:textId="77777777" w:rsidTr="4132C1D5">
        <w:tc>
          <w:tcPr>
            <w:tcW w:w="5000" w:type="pct"/>
            <w:gridSpan w:val="7"/>
            <w:shd w:val="clear" w:color="auto" w:fill="FFFFFF" w:themeFill="background1"/>
          </w:tcPr>
          <w:p w14:paraId="24D6846B" w14:textId="77777777" w:rsidR="006F1C96" w:rsidRDefault="006F1C96" w:rsidP="00B418C2"/>
          <w:p w14:paraId="50FF5FA7" w14:textId="79F52F9B" w:rsidR="00084001" w:rsidRDefault="00084001" w:rsidP="00084001"/>
          <w:p w14:paraId="5DB659A5" w14:textId="700558A4" w:rsidR="004B0D6D" w:rsidRDefault="004B0D6D" w:rsidP="00B418C2"/>
          <w:p w14:paraId="7BDAC0A5" w14:textId="5C0F9AE6" w:rsidR="004B0D6D" w:rsidRDefault="004B0D6D" w:rsidP="00B418C2"/>
        </w:tc>
      </w:tr>
      <w:tr w:rsidR="00EB28A9" w14:paraId="4674D6E3" w14:textId="77777777" w:rsidTr="4132C1D5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16CB590" w14:textId="6A1E01BC" w:rsidR="00EB28A9" w:rsidRPr="003A3BF0" w:rsidRDefault="00657716" w:rsidP="00B418C2">
            <w:pPr>
              <w:rPr>
                <w:b/>
                <w:bCs/>
                <w:color w:val="810033"/>
                <w:sz w:val="24"/>
                <w:szCs w:val="24"/>
              </w:rPr>
            </w:pPr>
            <w:r w:rsidRPr="003A3BF0">
              <w:rPr>
                <w:b/>
                <w:bCs/>
                <w:color w:val="810033"/>
                <w:sz w:val="24"/>
                <w:szCs w:val="24"/>
              </w:rPr>
              <w:t xml:space="preserve">Detailed </w:t>
            </w:r>
            <w:r w:rsidR="00EB28A9" w:rsidRPr="003A3BF0">
              <w:rPr>
                <w:b/>
                <w:bCs/>
                <w:color w:val="810033"/>
                <w:sz w:val="24"/>
                <w:szCs w:val="24"/>
              </w:rPr>
              <w:t xml:space="preserve">Description of </w:t>
            </w:r>
            <w:r w:rsidRPr="003A3BF0">
              <w:rPr>
                <w:b/>
                <w:bCs/>
                <w:color w:val="810033"/>
                <w:sz w:val="24"/>
                <w:szCs w:val="24"/>
              </w:rPr>
              <w:t xml:space="preserve">Proposed </w:t>
            </w:r>
            <w:r w:rsidR="00EB28A9" w:rsidRPr="003A3BF0">
              <w:rPr>
                <w:b/>
                <w:bCs/>
                <w:color w:val="810033"/>
                <w:sz w:val="24"/>
                <w:szCs w:val="24"/>
              </w:rPr>
              <w:t>Change</w:t>
            </w:r>
          </w:p>
          <w:p w14:paraId="299EA6E1" w14:textId="5CD611D4" w:rsidR="001D44B7" w:rsidRPr="003A3BF0" w:rsidRDefault="00851B87" w:rsidP="00B418C2">
            <w:r w:rsidRPr="003A3BF0">
              <w:rPr>
                <w:b/>
                <w:bCs/>
                <w:i/>
                <w:iCs/>
                <w:sz w:val="18"/>
                <w:szCs w:val="18"/>
              </w:rPr>
              <w:t>Note:</w:t>
            </w:r>
            <w:r w:rsidRPr="003A3BF0">
              <w:rPr>
                <w:b/>
                <w:bCs/>
                <w:sz w:val="18"/>
                <w:szCs w:val="18"/>
              </w:rPr>
              <w:t xml:space="preserve"> The description must be contained and communicated within the box provided</w:t>
            </w:r>
            <w:r w:rsidR="00FF60F9">
              <w:rPr>
                <w:b/>
                <w:bCs/>
                <w:sz w:val="18"/>
                <w:szCs w:val="18"/>
              </w:rPr>
              <w:t xml:space="preserve"> below</w:t>
            </w:r>
            <w:r w:rsidRPr="003A3BF0">
              <w:rPr>
                <w:b/>
                <w:bCs/>
                <w:sz w:val="18"/>
                <w:szCs w:val="18"/>
              </w:rPr>
              <w:t>. Pictures and tables can be inserted below</w:t>
            </w:r>
            <w:r w:rsidR="003A3BF0" w:rsidRPr="003A3BF0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EB28A9" w14:paraId="55620BC8" w14:textId="77777777" w:rsidTr="4132C1D5">
        <w:tc>
          <w:tcPr>
            <w:tcW w:w="5000" w:type="pct"/>
            <w:gridSpan w:val="7"/>
          </w:tcPr>
          <w:p w14:paraId="4751CBB9" w14:textId="189F04E9" w:rsidR="00EB28A9" w:rsidRDefault="004E0643" w:rsidP="00B418C2">
            <w:r w:rsidRPr="00E60850">
              <w:rPr>
                <w:highlight w:val="lightGray"/>
              </w:rPr>
              <w:t>Please provide as much detail as possible</w:t>
            </w:r>
            <w:r w:rsidR="00E60850" w:rsidRPr="00E60850">
              <w:rPr>
                <w:highlight w:val="lightGray"/>
              </w:rPr>
              <w:t>:</w:t>
            </w:r>
          </w:p>
          <w:p w14:paraId="7CC48B01" w14:textId="77777777" w:rsidR="00FA63F3" w:rsidRDefault="00FA63F3" w:rsidP="00B418C2"/>
          <w:p w14:paraId="3A719B39" w14:textId="1B76CB08" w:rsidR="00657716" w:rsidRDefault="00657716" w:rsidP="00B418C2"/>
          <w:p w14:paraId="3757C3A7" w14:textId="3CF9BE07" w:rsidR="005D4C8D" w:rsidRDefault="005D4C8D" w:rsidP="00B418C2"/>
          <w:p w14:paraId="53FBDCA5" w14:textId="77777777" w:rsidR="005D4C8D" w:rsidRDefault="005D4C8D" w:rsidP="00B418C2"/>
          <w:p w14:paraId="28014FE0" w14:textId="25DA1558" w:rsidR="00657716" w:rsidRDefault="00657716" w:rsidP="00B418C2"/>
        </w:tc>
      </w:tr>
      <w:tr w:rsidR="00392273" w14:paraId="08F2A9F8" w14:textId="77777777" w:rsidTr="00392273">
        <w:tc>
          <w:tcPr>
            <w:tcW w:w="5000" w:type="pct"/>
            <w:gridSpan w:val="7"/>
            <w:shd w:val="clear" w:color="auto" w:fill="D9D9D9" w:themeFill="background1" w:themeFillShade="D9"/>
          </w:tcPr>
          <w:p w14:paraId="50E554CA" w14:textId="391D331D" w:rsidR="00392273" w:rsidRPr="00E60850" w:rsidRDefault="00392273" w:rsidP="00B418C2">
            <w:pPr>
              <w:rPr>
                <w:highlight w:val="lightGray"/>
              </w:rPr>
            </w:pPr>
            <w:r w:rsidRPr="00392273">
              <w:rPr>
                <w:b/>
                <w:bCs/>
                <w:color w:val="810033"/>
                <w:sz w:val="24"/>
                <w:szCs w:val="24"/>
              </w:rPr>
              <w:t>Why is this change being made</w:t>
            </w:r>
          </w:p>
        </w:tc>
      </w:tr>
      <w:tr w:rsidR="00392273" w14:paraId="504179EA" w14:textId="77777777" w:rsidTr="4132C1D5">
        <w:tc>
          <w:tcPr>
            <w:tcW w:w="5000" w:type="pct"/>
            <w:gridSpan w:val="7"/>
          </w:tcPr>
          <w:p w14:paraId="37A9E98B" w14:textId="4B93CF63" w:rsidR="00392273" w:rsidRDefault="00F40B2B" w:rsidP="00B418C2">
            <w:r w:rsidRPr="00E60850">
              <w:rPr>
                <w:highlight w:val="lightGray"/>
              </w:rPr>
              <w:t>Please provide as much detai</w:t>
            </w:r>
            <w:r>
              <w:rPr>
                <w:highlight w:val="lightGray"/>
              </w:rPr>
              <w:t>l as possible:</w:t>
            </w:r>
          </w:p>
          <w:p w14:paraId="6EA3096F" w14:textId="278C24C7" w:rsidR="00392273" w:rsidRDefault="00392273" w:rsidP="00B418C2"/>
          <w:p w14:paraId="466BC0BB" w14:textId="2C83E3CF" w:rsidR="005D4C8D" w:rsidRDefault="005D4C8D" w:rsidP="00B418C2"/>
          <w:p w14:paraId="5AC74CBF" w14:textId="77777777" w:rsidR="00CA72DF" w:rsidRDefault="00CA72DF" w:rsidP="00B418C2"/>
          <w:p w14:paraId="23CB7B2F" w14:textId="0C7138F7" w:rsidR="00392273" w:rsidRPr="00392273" w:rsidRDefault="00392273" w:rsidP="00B418C2"/>
        </w:tc>
      </w:tr>
      <w:tr w:rsidR="00EB28A9" w14:paraId="78B2B8CA" w14:textId="77777777" w:rsidTr="4132C1D5">
        <w:tc>
          <w:tcPr>
            <w:tcW w:w="4321" w:type="pct"/>
            <w:gridSpan w:val="6"/>
            <w:shd w:val="clear" w:color="auto" w:fill="D9D9D9" w:themeFill="background1" w:themeFillShade="D9"/>
            <w:vAlign w:val="center"/>
          </w:tcPr>
          <w:p w14:paraId="2D6AD578" w14:textId="58BA8357" w:rsidR="00EB28A9" w:rsidRDefault="00EB28A9" w:rsidP="00B418C2">
            <w:r w:rsidRPr="009372C2">
              <w:rPr>
                <w:b/>
                <w:bCs/>
                <w:color w:val="810033"/>
                <w:sz w:val="24"/>
                <w:szCs w:val="24"/>
              </w:rPr>
              <w:t>Projected Timeline</w:t>
            </w:r>
            <w:r>
              <w:t xml:space="preserve"> </w:t>
            </w:r>
          </w:p>
        </w:tc>
        <w:tc>
          <w:tcPr>
            <w:tcW w:w="679" w:type="pct"/>
          </w:tcPr>
          <w:p w14:paraId="768C1FF4" w14:textId="77777777" w:rsidR="00EB28A9" w:rsidRDefault="00FA61B8" w:rsidP="00B418C2">
            <w:pPr>
              <w:jc w:val="center"/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42831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8A9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EB28A9" w:rsidRPr="00A70D2A">
              <w:rPr>
                <w:rFonts w:cstheme="minorHAnsi"/>
                <w:sz w:val="32"/>
                <w:lang w:val="en-US" w:eastAsia="en-IE"/>
              </w:rPr>
              <w:t xml:space="preserve"> </w:t>
            </w:r>
            <w:r w:rsidR="00EB28A9" w:rsidRPr="00A70D2A">
              <w:rPr>
                <w:rFonts w:cstheme="minorHAnsi"/>
              </w:rPr>
              <w:t>NA</w:t>
            </w:r>
          </w:p>
        </w:tc>
      </w:tr>
      <w:tr w:rsidR="005A3ED5" w14:paraId="7B17EDF6" w14:textId="77777777" w:rsidTr="4132C1D5">
        <w:tc>
          <w:tcPr>
            <w:tcW w:w="5000" w:type="pct"/>
            <w:gridSpan w:val="7"/>
          </w:tcPr>
          <w:p w14:paraId="1B2E6DA9" w14:textId="61E28D11" w:rsidR="005A3ED5" w:rsidRDefault="00F40B2B" w:rsidP="00B418C2">
            <w:r w:rsidRPr="00F40B2B">
              <w:rPr>
                <w:highlight w:val="lightGray"/>
              </w:rPr>
              <w:t>Please detail any time sensitive issues if applicable:</w:t>
            </w:r>
          </w:p>
          <w:p w14:paraId="5F31A3EA" w14:textId="77777777" w:rsidR="005A3ED5" w:rsidRDefault="005A3ED5" w:rsidP="00B418C2"/>
          <w:p w14:paraId="0E6A38B4" w14:textId="2AD81F58" w:rsidR="005A3ED5" w:rsidRDefault="005A3ED5" w:rsidP="00B418C2"/>
          <w:p w14:paraId="40373249" w14:textId="77777777" w:rsidR="00CA72DF" w:rsidRDefault="00CA72DF" w:rsidP="00B418C2"/>
          <w:p w14:paraId="7107411B" w14:textId="77777777" w:rsidR="005A3ED5" w:rsidRDefault="005A3ED5" w:rsidP="00B418C2"/>
          <w:p w14:paraId="29ECC395" w14:textId="2090E0A8" w:rsidR="00CA72DF" w:rsidRDefault="00CA72DF" w:rsidP="00B418C2"/>
        </w:tc>
      </w:tr>
    </w:tbl>
    <w:p w14:paraId="6F098F0D" w14:textId="5CC1D5F7" w:rsidR="00A6321C" w:rsidRDefault="00A6321C" w:rsidP="00B418C2">
      <w:pPr>
        <w:spacing w:after="0" w:line="240" w:lineRule="auto"/>
      </w:pPr>
    </w:p>
    <w:p w14:paraId="133A4278" w14:textId="3E598BDD" w:rsidR="00CA72DF" w:rsidRDefault="00CA72DF">
      <w:r>
        <w:br w:type="page"/>
      </w:r>
    </w:p>
    <w:p w14:paraId="0C577C39" w14:textId="77777777" w:rsidR="00A6321C" w:rsidRDefault="00A6321C" w:rsidP="00B418C2">
      <w:pPr>
        <w:spacing w:after="0" w:line="240" w:lineRule="auto"/>
      </w:pPr>
    </w:p>
    <w:p w14:paraId="15886702" w14:textId="2CE47458" w:rsidR="00A17992" w:rsidRDefault="00A17992" w:rsidP="00B418C2">
      <w:pPr>
        <w:spacing w:after="0" w:line="240" w:lineRule="auto"/>
      </w:pPr>
    </w:p>
    <w:p w14:paraId="53502BC9" w14:textId="45AC935D" w:rsidR="00A17992" w:rsidRDefault="00A17992" w:rsidP="00B418C2">
      <w:pPr>
        <w:spacing w:after="0" w:line="240" w:lineRule="auto"/>
      </w:pPr>
    </w:p>
    <w:p w14:paraId="089E2C5B" w14:textId="3718632B" w:rsidR="00A17992" w:rsidRDefault="00A17992" w:rsidP="00B418C2">
      <w:pPr>
        <w:spacing w:after="0" w:line="240" w:lineRule="auto"/>
      </w:pPr>
    </w:p>
    <w:p w14:paraId="24F1FA06" w14:textId="7211832E" w:rsidR="00674356" w:rsidRDefault="00674356"/>
    <w:p w14:paraId="24E27519" w14:textId="1EB2FD73" w:rsidR="00674356" w:rsidRDefault="00674356"/>
    <w:p w14:paraId="53B1F58D" w14:textId="6D25F4B7" w:rsidR="00674356" w:rsidRDefault="00674356"/>
    <w:p w14:paraId="642A1028" w14:textId="3CBABC27" w:rsidR="00674356" w:rsidRDefault="00674356"/>
    <w:p w14:paraId="62D0F40A" w14:textId="052F159A" w:rsidR="00674356" w:rsidRDefault="00674356"/>
    <w:p w14:paraId="62D69854" w14:textId="5D9EB22B" w:rsidR="00674356" w:rsidRDefault="00674356"/>
    <w:p w14:paraId="2C260BCA" w14:textId="4A9F1B00" w:rsidR="00674356" w:rsidRDefault="00674356"/>
    <w:p w14:paraId="54DBA7F0" w14:textId="09C69355" w:rsidR="00674356" w:rsidRDefault="00674356"/>
    <w:p w14:paraId="220EE1FF" w14:textId="77777777" w:rsidR="00674356" w:rsidRDefault="00674356"/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80"/>
      </w:tblGrid>
      <w:tr w:rsidR="00DA3630" w14:paraId="75E53977" w14:textId="77777777" w:rsidTr="005A06E4">
        <w:tc>
          <w:tcPr>
            <w:tcW w:w="5000" w:type="pct"/>
            <w:tcBorders>
              <w:top w:val="single" w:sz="18" w:space="0" w:color="810033"/>
              <w:left w:val="single" w:sz="18" w:space="0" w:color="810033"/>
              <w:bottom w:val="single" w:sz="18" w:space="0" w:color="810033"/>
              <w:right w:val="single" w:sz="18" w:space="0" w:color="810033"/>
            </w:tcBorders>
          </w:tcPr>
          <w:p w14:paraId="25EC32EB" w14:textId="46F1A6FF" w:rsidR="005A06E4" w:rsidRDefault="00DA3630" w:rsidP="00B418C2">
            <w:r>
              <w:t>Please submit this form</w:t>
            </w:r>
            <w:r w:rsidR="00976BFB">
              <w:t xml:space="preserve"> </w:t>
            </w:r>
            <w:r w:rsidR="00F40B2B" w:rsidRPr="00976BFB">
              <w:rPr>
                <w:b/>
                <w:bCs/>
              </w:rPr>
              <w:t>onl</w:t>
            </w:r>
            <w:r w:rsidR="00F40B2B" w:rsidRPr="00F40B2B">
              <w:rPr>
                <w:b/>
                <w:bCs/>
              </w:rPr>
              <w:t xml:space="preserve">y </w:t>
            </w:r>
            <w:r w:rsidR="00976BFB" w:rsidRPr="00F40B2B">
              <w:rPr>
                <w:b/>
                <w:bCs/>
              </w:rPr>
              <w:t xml:space="preserve">as a </w:t>
            </w:r>
            <w:r w:rsidR="00976BFB" w:rsidRPr="00976BFB">
              <w:rPr>
                <w:b/>
                <w:bCs/>
              </w:rPr>
              <w:t xml:space="preserve">word document </w:t>
            </w:r>
            <w:r>
              <w:t>to</w:t>
            </w:r>
            <w:r w:rsidR="00830DD7">
              <w:t xml:space="preserve"> </w:t>
            </w:r>
            <w:hyperlink r:id="rId11" w:history="1">
              <w:r w:rsidR="00971B63" w:rsidRPr="003A3ACC">
                <w:rPr>
                  <w:rStyle w:val="Hyperlink"/>
                </w:rPr>
                <w:t>substantial.change@nsai.ie</w:t>
              </w:r>
            </w:hyperlink>
            <w:r w:rsidR="004E598A">
              <w:t>.</w:t>
            </w:r>
          </w:p>
          <w:p w14:paraId="252E04C6" w14:textId="738E1397" w:rsidR="000F2284" w:rsidRPr="00545E27" w:rsidRDefault="005A06E4" w:rsidP="00B418C2">
            <w:r w:rsidRPr="00545E27">
              <w:t>The proposed change will now go to an NSAI committee</w:t>
            </w:r>
            <w:r w:rsidR="000F2284" w:rsidRPr="00545E27">
              <w:t xml:space="preserve"> where section </w:t>
            </w:r>
            <w:r w:rsidR="00674356" w:rsidRPr="00545E27">
              <w:t>4</w:t>
            </w:r>
            <w:r w:rsidR="000F2284" w:rsidRPr="00545E27">
              <w:t xml:space="preserve"> will be completed.</w:t>
            </w:r>
          </w:p>
          <w:p w14:paraId="34B7452A" w14:textId="11CA9CE7" w:rsidR="00DA3630" w:rsidRDefault="000F2284" w:rsidP="00B418C2">
            <w:r w:rsidRPr="00545E27">
              <w:t>T</w:t>
            </w:r>
            <w:r w:rsidR="005A06E4" w:rsidRPr="00545E27">
              <w:t>he response</w:t>
            </w:r>
            <w:r w:rsidRPr="00545E27">
              <w:t xml:space="preserve">, Section </w:t>
            </w:r>
            <w:r w:rsidR="00674356" w:rsidRPr="00545E27">
              <w:t>5</w:t>
            </w:r>
            <w:r w:rsidRPr="00545E27">
              <w:t>,</w:t>
            </w:r>
            <w:r w:rsidR="005A06E4" w:rsidRPr="00545E27">
              <w:t xml:space="preserve"> and options for progression will be communicated</w:t>
            </w:r>
            <w:r w:rsidR="00436BDA" w:rsidRPr="00545E27">
              <w:t xml:space="preserve"> </w:t>
            </w:r>
            <w:r w:rsidRPr="00545E27">
              <w:t xml:space="preserve">to you </w:t>
            </w:r>
            <w:r w:rsidR="00436BDA" w:rsidRPr="00545E27">
              <w:t>shortly.</w:t>
            </w:r>
          </w:p>
        </w:tc>
      </w:tr>
    </w:tbl>
    <w:p w14:paraId="56D07151" w14:textId="1598191B" w:rsidR="004E5A53" w:rsidRDefault="004E5A53" w:rsidP="00B418C2">
      <w:pPr>
        <w:spacing w:after="0" w:line="240" w:lineRule="auto"/>
      </w:pPr>
    </w:p>
    <w:p w14:paraId="1D27EF41" w14:textId="1944268A" w:rsidR="00F40B2B" w:rsidRPr="009A5BAF" w:rsidRDefault="001E3892" w:rsidP="009A5BAF">
      <w:r>
        <w:br w:type="page"/>
      </w:r>
    </w:p>
    <w:p w14:paraId="5895F828" w14:textId="3928290F" w:rsidR="00E47879" w:rsidRPr="00E47879" w:rsidRDefault="00674356" w:rsidP="00E47879">
      <w:pPr>
        <w:spacing w:after="0" w:line="240" w:lineRule="auto"/>
        <w:rPr>
          <w:b/>
          <w:bCs/>
          <w:color w:val="810033"/>
          <w:sz w:val="28"/>
          <w:szCs w:val="28"/>
        </w:rPr>
      </w:pPr>
      <w:r>
        <w:rPr>
          <w:b/>
          <w:bCs/>
          <w:color w:val="810033"/>
          <w:sz w:val="28"/>
          <w:szCs w:val="28"/>
        </w:rPr>
        <w:lastRenderedPageBreak/>
        <w:t xml:space="preserve">4. </w:t>
      </w:r>
      <w:r w:rsidR="005457BA">
        <w:rPr>
          <w:b/>
          <w:bCs/>
          <w:color w:val="810033"/>
          <w:sz w:val="28"/>
          <w:szCs w:val="28"/>
        </w:rPr>
        <w:t>Substantial</w:t>
      </w:r>
      <w:r w:rsidR="00E47879" w:rsidRPr="00E47879">
        <w:rPr>
          <w:b/>
          <w:bCs/>
          <w:color w:val="810033"/>
          <w:sz w:val="28"/>
          <w:szCs w:val="28"/>
        </w:rPr>
        <w:t xml:space="preserve"> Change Assessment</w:t>
      </w:r>
    </w:p>
    <w:tbl>
      <w:tblPr>
        <w:tblStyle w:val="TableGrid"/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3"/>
        <w:gridCol w:w="2124"/>
        <w:gridCol w:w="6329"/>
      </w:tblGrid>
      <w:tr w:rsidR="00971B63" w14:paraId="44BF15AE" w14:textId="77777777" w:rsidTr="009B3265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E7DA210" w14:textId="77777777" w:rsidR="00971B63" w:rsidRPr="00E47879" w:rsidRDefault="00971B63" w:rsidP="009B3265">
            <w:pPr>
              <w:jc w:val="center"/>
              <w:rPr>
                <w:b/>
                <w:bCs/>
                <w:color w:val="810033"/>
                <w:sz w:val="24"/>
                <w:szCs w:val="24"/>
              </w:rPr>
            </w:pPr>
            <w:r w:rsidRPr="004A4471">
              <w:rPr>
                <w:b/>
                <w:bCs/>
                <w:color w:val="810033"/>
                <w:sz w:val="24"/>
                <w:szCs w:val="24"/>
              </w:rPr>
              <w:t>For NSAI Use Only</w:t>
            </w:r>
          </w:p>
        </w:tc>
      </w:tr>
      <w:tr w:rsidR="00971B63" w14:paraId="43CB991E" w14:textId="77777777" w:rsidTr="009B3265">
        <w:trPr>
          <w:jc w:val="center"/>
        </w:trPr>
        <w:tc>
          <w:tcPr>
            <w:tcW w:w="1490" w:type="pct"/>
            <w:gridSpan w:val="2"/>
            <w:shd w:val="clear" w:color="auto" w:fill="D9D9D9" w:themeFill="background1" w:themeFillShade="D9"/>
          </w:tcPr>
          <w:p w14:paraId="71AF9431" w14:textId="77777777" w:rsidR="00971B63" w:rsidRPr="00CA5D93" w:rsidRDefault="00971B63" w:rsidP="009B3265">
            <w:pPr>
              <w:rPr>
                <w:lang w:val="en-US" w:eastAsia="en-IE"/>
              </w:rPr>
            </w:pPr>
            <w:r w:rsidRPr="00CA5D93">
              <w:rPr>
                <w:lang w:val="en-US" w:eastAsia="en-IE"/>
              </w:rPr>
              <w:t>Assessment date:</w:t>
            </w:r>
          </w:p>
        </w:tc>
        <w:tc>
          <w:tcPr>
            <w:tcW w:w="3510" w:type="pct"/>
            <w:shd w:val="clear" w:color="auto" w:fill="FFFFFF" w:themeFill="background1"/>
          </w:tcPr>
          <w:p w14:paraId="77D50FC9" w14:textId="77777777" w:rsidR="00971B63" w:rsidRPr="00CA5D93" w:rsidRDefault="00971B63" w:rsidP="009B3265">
            <w:pPr>
              <w:rPr>
                <w:lang w:val="en-US" w:eastAsia="en-IE"/>
              </w:rPr>
            </w:pPr>
          </w:p>
        </w:tc>
      </w:tr>
      <w:tr w:rsidR="00971B63" w14:paraId="0211DB6A" w14:textId="77777777" w:rsidTr="009B3265">
        <w:trPr>
          <w:jc w:val="center"/>
        </w:trPr>
        <w:tc>
          <w:tcPr>
            <w:tcW w:w="1490" w:type="pct"/>
            <w:gridSpan w:val="2"/>
            <w:shd w:val="clear" w:color="auto" w:fill="D9D9D9" w:themeFill="background1" w:themeFillShade="D9"/>
          </w:tcPr>
          <w:p w14:paraId="74BDDA8E" w14:textId="77777777" w:rsidR="00971B63" w:rsidRPr="00CA5D93" w:rsidRDefault="00971B63" w:rsidP="009B3265">
            <w:pPr>
              <w:rPr>
                <w:lang w:val="en-US" w:eastAsia="en-IE"/>
              </w:rPr>
            </w:pPr>
            <w:r w:rsidRPr="00CA5D93">
              <w:rPr>
                <w:lang w:val="en-US" w:eastAsia="en-IE"/>
              </w:rPr>
              <w:t>Assessment performed by:</w:t>
            </w:r>
          </w:p>
        </w:tc>
        <w:tc>
          <w:tcPr>
            <w:tcW w:w="3510" w:type="pct"/>
            <w:shd w:val="clear" w:color="auto" w:fill="FFFFFF" w:themeFill="background1"/>
          </w:tcPr>
          <w:p w14:paraId="32765E71" w14:textId="77777777" w:rsidR="00971B63" w:rsidRPr="00CA5D93" w:rsidRDefault="00971B63" w:rsidP="009B3265">
            <w:pPr>
              <w:rPr>
                <w:lang w:val="en-US" w:eastAsia="en-IE"/>
              </w:rPr>
            </w:pPr>
          </w:p>
        </w:tc>
      </w:tr>
      <w:tr w:rsidR="00941B29" w14:paraId="131213A8" w14:textId="77777777" w:rsidTr="009B3265">
        <w:trPr>
          <w:jc w:val="center"/>
        </w:trPr>
        <w:tc>
          <w:tcPr>
            <w:tcW w:w="1490" w:type="pct"/>
            <w:gridSpan w:val="2"/>
            <w:shd w:val="clear" w:color="auto" w:fill="D9D9D9" w:themeFill="background1" w:themeFillShade="D9"/>
          </w:tcPr>
          <w:p w14:paraId="7E099DE0" w14:textId="22EABFD5" w:rsidR="00941B29" w:rsidRPr="00CA5D93" w:rsidRDefault="00941B29" w:rsidP="009B3265">
            <w:pPr>
              <w:rPr>
                <w:lang w:val="en-US" w:eastAsia="en-IE"/>
              </w:rPr>
            </w:pPr>
            <w:r>
              <w:rPr>
                <w:lang w:val="en-US" w:eastAsia="en-IE"/>
              </w:rPr>
              <w:t>Proposed Change Reference Number:</w:t>
            </w:r>
          </w:p>
        </w:tc>
        <w:tc>
          <w:tcPr>
            <w:tcW w:w="3510" w:type="pct"/>
            <w:shd w:val="clear" w:color="auto" w:fill="FFFFFF" w:themeFill="background1"/>
          </w:tcPr>
          <w:p w14:paraId="51FA86CC" w14:textId="77777777" w:rsidR="00941B29" w:rsidRPr="00CA5D93" w:rsidRDefault="00941B29" w:rsidP="009B3265">
            <w:pPr>
              <w:rPr>
                <w:lang w:val="en-US" w:eastAsia="en-IE"/>
              </w:rPr>
            </w:pPr>
          </w:p>
        </w:tc>
      </w:tr>
      <w:tr w:rsidR="00971B63" w14:paraId="63DFE651" w14:textId="77777777" w:rsidTr="009B3265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21B1421" w14:textId="77777777" w:rsidR="00971B63" w:rsidRPr="00E37D65" w:rsidRDefault="00971B63" w:rsidP="009B3265">
            <w:r>
              <w:t>Proposed change to:</w:t>
            </w:r>
          </w:p>
        </w:tc>
      </w:tr>
      <w:tr w:rsidR="00971B63" w14:paraId="660DA63F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1F93A856" w14:textId="77777777" w:rsidR="00971B63" w:rsidRPr="00E37D65" w:rsidRDefault="00FA61B8" w:rsidP="009B3265">
            <w:pPr>
              <w:jc w:val="center"/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0587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7EADA130" w14:textId="77777777" w:rsidR="00971B63" w:rsidRPr="00E37D65" w:rsidRDefault="00971B63" w:rsidP="009B3265">
            <w:r>
              <w:t>the intended purpose</w:t>
            </w:r>
          </w:p>
        </w:tc>
      </w:tr>
      <w:tr w:rsidR="00971B63" w14:paraId="22F117FC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34AFA9CF" w14:textId="77777777" w:rsidR="00971B63" w:rsidRDefault="00FA61B8" w:rsidP="009B3265">
            <w:pPr>
              <w:jc w:val="center"/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04108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52124BC1" w14:textId="77777777" w:rsidR="00971B63" w:rsidRPr="00E37D65" w:rsidRDefault="00971B63" w:rsidP="009B3265">
            <w:r>
              <w:t>the design</w:t>
            </w:r>
          </w:p>
        </w:tc>
      </w:tr>
      <w:tr w:rsidR="00971B63" w14:paraId="1B9487DF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1631F577" w14:textId="77777777" w:rsidR="00971B63" w:rsidRDefault="00FA61B8" w:rsidP="009B3265">
            <w:pPr>
              <w:jc w:val="center"/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0844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15A2A4AF" w14:textId="77777777" w:rsidR="00971B63" w:rsidRPr="00E37D65" w:rsidRDefault="00971B63" w:rsidP="009B3265">
            <w:r>
              <w:t>the device performance</w:t>
            </w:r>
          </w:p>
        </w:tc>
      </w:tr>
      <w:tr w:rsidR="00971B63" w14:paraId="0ABD6B4F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2C2D35A1" w14:textId="77777777" w:rsidR="00971B63" w:rsidRDefault="00FA61B8" w:rsidP="009B3265">
            <w:pPr>
              <w:jc w:val="center"/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36683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5D6F1D21" w14:textId="77777777" w:rsidR="00971B63" w:rsidRPr="00E37D65" w:rsidRDefault="00971B63" w:rsidP="009B3265">
            <w:r>
              <w:t>the device specifications</w:t>
            </w:r>
          </w:p>
        </w:tc>
      </w:tr>
      <w:tr w:rsidR="00971B63" w14:paraId="2E4F8092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1FCA73E4" w14:textId="77777777" w:rsidR="00971B63" w:rsidRDefault="00FA61B8" w:rsidP="009B3265">
            <w:pPr>
              <w:jc w:val="center"/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2625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34CCC287" w14:textId="77777777" w:rsidR="00971B63" w:rsidRPr="00E37D65" w:rsidRDefault="00971B63" w:rsidP="009B3265">
            <w:r>
              <w:t>the software</w:t>
            </w:r>
          </w:p>
        </w:tc>
      </w:tr>
      <w:tr w:rsidR="00971B63" w14:paraId="4BB1BF49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3B043E7A" w14:textId="77777777" w:rsidR="00971B63" w:rsidRDefault="00FA61B8" w:rsidP="009B3265">
            <w:pPr>
              <w:jc w:val="center"/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58626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2CDD9534" w14:textId="77777777" w:rsidR="00971B63" w:rsidRPr="00E37D65" w:rsidRDefault="00971B63" w:rsidP="009B3265">
            <w:r>
              <w:t>a material</w:t>
            </w:r>
          </w:p>
        </w:tc>
      </w:tr>
      <w:tr w:rsidR="00971B63" w14:paraId="549E3EE3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7D0433B9" w14:textId="77777777" w:rsidR="00971B63" w:rsidRDefault="00FA61B8" w:rsidP="009B3265">
            <w:pPr>
              <w:jc w:val="center"/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28677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2541491A" w14:textId="77777777" w:rsidR="00971B63" w:rsidRPr="00E37D65" w:rsidRDefault="00971B63" w:rsidP="009B3265">
            <w:r>
              <w:t>terminal sterilisation method</w:t>
            </w:r>
          </w:p>
        </w:tc>
      </w:tr>
      <w:tr w:rsidR="00971B63" w14:paraId="69520A6D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55DF7F80" w14:textId="77777777" w:rsidR="00971B63" w:rsidRDefault="00FA61B8" w:rsidP="009B3265">
            <w:pPr>
              <w:jc w:val="center"/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29374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7A2B470F" w14:textId="77777777" w:rsidR="00971B63" w:rsidRPr="00E37D65" w:rsidRDefault="00971B63" w:rsidP="009B3265">
            <w:r>
              <w:t>device packaging</w:t>
            </w:r>
          </w:p>
        </w:tc>
      </w:tr>
      <w:tr w:rsidR="00971B63" w14:paraId="0ED9F842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0B66DABB" w14:textId="77777777" w:rsidR="00971B63" w:rsidRDefault="00FA61B8" w:rsidP="009B3265">
            <w:pPr>
              <w:jc w:val="center"/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74723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03E1F754" w14:textId="77777777" w:rsidR="00971B63" w:rsidRPr="00E37D65" w:rsidRDefault="00971B63" w:rsidP="009B3265">
            <w:r>
              <w:rPr>
                <w:rFonts w:cstheme="minorHAnsi"/>
              </w:rPr>
              <w:t>c</w:t>
            </w:r>
            <w:r w:rsidRPr="00153302">
              <w:rPr>
                <w:rFonts w:cstheme="minorHAnsi"/>
              </w:rPr>
              <w:t>ompany Name</w:t>
            </w:r>
            <w:r>
              <w:rPr>
                <w:rFonts w:cstheme="minorHAnsi"/>
              </w:rPr>
              <w:t>/Brand name/Product Family</w:t>
            </w:r>
          </w:p>
        </w:tc>
      </w:tr>
      <w:tr w:rsidR="00971B63" w14:paraId="49028217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5B15ABEE" w14:textId="77777777" w:rsidR="00971B63" w:rsidRDefault="00FA61B8" w:rsidP="009B3265">
            <w:pPr>
              <w:jc w:val="center"/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211901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6971ACE3" w14:textId="77777777" w:rsidR="00971B63" w:rsidRPr="00E37D65" w:rsidRDefault="00971B63" w:rsidP="009B3265">
            <w:r>
              <w:rPr>
                <w:rFonts w:cstheme="minorHAnsi"/>
              </w:rPr>
              <w:t xml:space="preserve">a </w:t>
            </w:r>
            <w:r w:rsidRPr="00FA63F3">
              <w:rPr>
                <w:rFonts w:cstheme="minorHAnsi"/>
              </w:rPr>
              <w:t>Relocation/address change</w:t>
            </w:r>
          </w:p>
        </w:tc>
      </w:tr>
      <w:tr w:rsidR="00971B63" w14:paraId="075A4ACC" w14:textId="77777777" w:rsidTr="009B3265">
        <w:trPr>
          <w:jc w:val="center"/>
        </w:trPr>
        <w:tc>
          <w:tcPr>
            <w:tcW w:w="312" w:type="pct"/>
            <w:shd w:val="clear" w:color="auto" w:fill="FFFFFF" w:themeFill="background1"/>
            <w:vAlign w:val="center"/>
          </w:tcPr>
          <w:p w14:paraId="00458F57" w14:textId="77777777" w:rsidR="00971B63" w:rsidRDefault="00FA61B8" w:rsidP="009B3265">
            <w:pPr>
              <w:jc w:val="center"/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8688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FFFFFF" w:themeFill="background1"/>
            <w:vAlign w:val="center"/>
          </w:tcPr>
          <w:p w14:paraId="0798AE10" w14:textId="77777777" w:rsidR="00971B63" w:rsidRPr="00E37D65" w:rsidRDefault="00971B63" w:rsidP="009B3265">
            <w:r>
              <w:t>Other</w:t>
            </w:r>
          </w:p>
        </w:tc>
      </w:tr>
      <w:tr w:rsidR="00971B63" w:rsidRPr="001E5DFE" w14:paraId="5A1C3F4A" w14:textId="77777777" w:rsidTr="009B3265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DF431B1" w14:textId="77777777" w:rsidR="00971B63" w:rsidRDefault="00971B63" w:rsidP="009B3265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  <w:r>
              <w:rPr>
                <w:rFonts w:cstheme="minorHAnsi"/>
                <w:bCs/>
                <w:iCs/>
                <w:szCs w:val="16"/>
                <w:highlight w:val="lightGray"/>
                <w:lang w:val="en-US" w:eastAsia="en-IE"/>
              </w:rPr>
              <w:t>Assessment of proposed change</w:t>
            </w:r>
            <w:r w:rsidRPr="00524126">
              <w:rPr>
                <w:rFonts w:cstheme="minorHAnsi"/>
                <w:bCs/>
                <w:iCs/>
                <w:szCs w:val="16"/>
                <w:highlight w:val="lightGray"/>
                <w:lang w:val="en-US" w:eastAsia="en-IE"/>
              </w:rPr>
              <w:t>:</w:t>
            </w:r>
          </w:p>
          <w:p w14:paraId="0C2329BA" w14:textId="77777777" w:rsidR="00971B63" w:rsidRDefault="00971B63" w:rsidP="009B3265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</w:p>
          <w:p w14:paraId="3C0469A9" w14:textId="77777777" w:rsidR="00971B63" w:rsidRDefault="00971B63" w:rsidP="009B3265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  <w:r>
              <w:rPr>
                <w:rFonts w:cstheme="minorHAnsi"/>
                <w:bCs/>
                <w:iCs/>
                <w:szCs w:val="16"/>
                <w:lang w:val="en-US" w:eastAsia="en-IE"/>
              </w:rPr>
              <w:t>Based on the review of the provided information…</w:t>
            </w:r>
          </w:p>
          <w:p w14:paraId="10564EDD" w14:textId="77777777" w:rsidR="00971B63" w:rsidRPr="001E5DFE" w:rsidRDefault="00971B63" w:rsidP="009B3265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</w:p>
        </w:tc>
      </w:tr>
      <w:tr w:rsidR="00A35809" w:rsidRPr="00511FE4" w14:paraId="5CA40AC9" w14:textId="77777777" w:rsidTr="00A35809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D980927" w14:textId="23808F29" w:rsidR="00A35809" w:rsidRPr="00511FE4" w:rsidRDefault="00A35809" w:rsidP="009B3265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  <w:r>
              <w:rPr>
                <w:rFonts w:cstheme="minorHAnsi"/>
                <w:bCs/>
                <w:iCs/>
                <w:szCs w:val="16"/>
                <w:lang w:val="en-US" w:eastAsia="en-IE"/>
              </w:rPr>
              <w:t>Guidance/reference document/standard utilized for assessment:</w:t>
            </w:r>
          </w:p>
        </w:tc>
      </w:tr>
      <w:tr w:rsidR="00A35809" w:rsidRPr="00511FE4" w14:paraId="3871E6B9" w14:textId="77777777" w:rsidTr="00A3580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6EA175A4" w14:textId="77777777" w:rsidR="00A35809" w:rsidRDefault="00A35809" w:rsidP="009B3265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</w:p>
          <w:p w14:paraId="26196CDB" w14:textId="432AF77C" w:rsidR="00A35809" w:rsidRDefault="00A35809" w:rsidP="009B3265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</w:p>
        </w:tc>
      </w:tr>
      <w:tr w:rsidR="00971B63" w14:paraId="21B0DEBF" w14:textId="77777777" w:rsidTr="009B3265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1C3EB742" w14:textId="77777777" w:rsidR="00971B63" w:rsidRPr="006D61BB" w:rsidRDefault="00FA61B8" w:rsidP="009B3265">
            <w:pPr>
              <w:rPr>
                <w:b/>
                <w:bCs/>
                <w:color w:val="810033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8323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971B63">
              <w:rPr>
                <w:b/>
                <w:bCs/>
                <w:color w:val="810033"/>
                <w:sz w:val="24"/>
                <w:szCs w:val="24"/>
              </w:rPr>
              <w:t xml:space="preserve"> </w:t>
            </w:r>
          </w:p>
        </w:tc>
        <w:tc>
          <w:tcPr>
            <w:tcW w:w="4688" w:type="pct"/>
            <w:gridSpan w:val="2"/>
            <w:shd w:val="clear" w:color="auto" w:fill="D9D9D9" w:themeFill="background1" w:themeFillShade="D9"/>
            <w:vAlign w:val="center"/>
          </w:tcPr>
          <w:p w14:paraId="2D092A95" w14:textId="74A53B36" w:rsidR="00971B63" w:rsidRDefault="00971B63" w:rsidP="009B3265">
            <w:r>
              <w:rPr>
                <w:b/>
                <w:bCs/>
                <w:color w:val="810033"/>
                <w:sz w:val="24"/>
                <w:szCs w:val="24"/>
              </w:rPr>
              <w:t xml:space="preserve">Option 1: </w:t>
            </w:r>
            <w:r w:rsidRPr="00C91C5A">
              <w:t>The proposed change</w:t>
            </w:r>
            <w:r w:rsidRPr="00A35809">
              <w:t xml:space="preserve"> </w:t>
            </w:r>
            <w:r w:rsidR="00A35809" w:rsidRPr="00A35809">
              <w:t>i</w:t>
            </w:r>
            <w:r w:rsidRPr="001E5DFE">
              <w:t>s</w:t>
            </w:r>
            <w:r>
              <w:rPr>
                <w:b/>
                <w:bCs/>
                <w:color w:val="810033"/>
                <w:sz w:val="24"/>
                <w:szCs w:val="24"/>
              </w:rPr>
              <w:t xml:space="preserve"> </w:t>
            </w:r>
            <w:r w:rsidR="00A35809">
              <w:rPr>
                <w:b/>
                <w:bCs/>
                <w:color w:val="810033"/>
                <w:sz w:val="24"/>
                <w:szCs w:val="24"/>
              </w:rPr>
              <w:t>n</w:t>
            </w:r>
            <w:r w:rsidR="00A35809">
              <w:rPr>
                <w:b/>
                <w:bCs/>
                <w:color w:val="810033"/>
              </w:rPr>
              <w:t>ot</w:t>
            </w:r>
            <w:r>
              <w:rPr>
                <w:b/>
                <w:bCs/>
                <w:color w:val="810033"/>
                <w:sz w:val="24"/>
                <w:szCs w:val="24"/>
              </w:rPr>
              <w:t xml:space="preserve"> </w:t>
            </w:r>
            <w:r w:rsidRPr="001E5DFE">
              <w:t xml:space="preserve">a </w:t>
            </w:r>
            <w:r>
              <w:t>substantial</w:t>
            </w:r>
            <w:r w:rsidRPr="001E5DFE">
              <w:t xml:space="preserve"> change</w:t>
            </w:r>
            <w:r>
              <w:t xml:space="preserve"> that requires submission to NSAI.</w:t>
            </w:r>
          </w:p>
          <w:p w14:paraId="53B3542B" w14:textId="77777777" w:rsidR="00971B63" w:rsidRPr="006D61BB" w:rsidRDefault="00971B63" w:rsidP="009B3265">
            <w:pPr>
              <w:rPr>
                <w:b/>
                <w:bCs/>
                <w:color w:val="810033"/>
                <w:sz w:val="24"/>
                <w:szCs w:val="24"/>
              </w:rPr>
            </w:pPr>
            <w:r>
              <w:rPr>
                <w:lang w:val="en-US" w:eastAsia="en-IE"/>
              </w:rPr>
              <w:t>No further action is required of the client.</w:t>
            </w:r>
          </w:p>
        </w:tc>
      </w:tr>
      <w:tr w:rsidR="00971B63" w14:paraId="47C76245" w14:textId="77777777" w:rsidTr="009B3265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195E1929" w14:textId="77777777" w:rsidR="00971B63" w:rsidRDefault="00FA61B8" w:rsidP="009B3265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71810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6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971B63">
              <w:rPr>
                <w:b/>
                <w:bCs/>
                <w:color w:val="810033"/>
                <w:sz w:val="24"/>
                <w:szCs w:val="24"/>
              </w:rPr>
              <w:t xml:space="preserve"> </w:t>
            </w:r>
          </w:p>
        </w:tc>
        <w:tc>
          <w:tcPr>
            <w:tcW w:w="4688" w:type="pct"/>
            <w:gridSpan w:val="2"/>
            <w:shd w:val="clear" w:color="auto" w:fill="D9D9D9" w:themeFill="background1" w:themeFillShade="D9"/>
            <w:vAlign w:val="center"/>
          </w:tcPr>
          <w:p w14:paraId="49F7F038" w14:textId="2FDE1BFB" w:rsidR="00971B63" w:rsidRPr="006D61BB" w:rsidRDefault="00971B63" w:rsidP="009B3265">
            <w:pPr>
              <w:rPr>
                <w:b/>
                <w:bCs/>
                <w:color w:val="810033"/>
                <w:sz w:val="24"/>
                <w:szCs w:val="24"/>
              </w:rPr>
            </w:pPr>
            <w:r>
              <w:rPr>
                <w:b/>
                <w:bCs/>
                <w:color w:val="810033"/>
                <w:sz w:val="24"/>
                <w:szCs w:val="24"/>
              </w:rPr>
              <w:t>Option</w:t>
            </w:r>
            <w:r w:rsidRPr="00C91C5A">
              <w:rPr>
                <w:b/>
                <w:bCs/>
                <w:color w:val="810033"/>
                <w:sz w:val="24"/>
                <w:szCs w:val="24"/>
              </w:rPr>
              <w:t xml:space="preserve"> 2:</w:t>
            </w:r>
            <w:r w:rsidRPr="00C91C5A">
              <w:t xml:space="preserve"> The proposed change</w:t>
            </w:r>
            <w:r w:rsidRPr="00CA5D93">
              <w:rPr>
                <w:b/>
                <w:bCs/>
                <w:color w:val="810033"/>
              </w:rPr>
              <w:t xml:space="preserve"> </w:t>
            </w:r>
            <w:r w:rsidR="00A35809">
              <w:rPr>
                <w:b/>
                <w:bCs/>
                <w:color w:val="810033"/>
              </w:rPr>
              <w:t>i</w:t>
            </w:r>
            <w:r w:rsidRPr="00CA5D93">
              <w:rPr>
                <w:b/>
                <w:bCs/>
                <w:color w:val="810033"/>
              </w:rPr>
              <w:t>s</w:t>
            </w:r>
            <w:r w:rsidRPr="001E5DFE">
              <w:t xml:space="preserve"> a </w:t>
            </w:r>
            <w:r>
              <w:t>substantial</w:t>
            </w:r>
            <w:r w:rsidRPr="001E5DFE">
              <w:t xml:space="preserve"> change</w:t>
            </w:r>
            <w:r>
              <w:t xml:space="preserve"> under the MD</w:t>
            </w:r>
            <w:r w:rsidR="00A35809">
              <w:t>R/IVDR</w:t>
            </w:r>
            <w:r>
              <w:t xml:space="preserve"> that requires submission to NSAI.</w:t>
            </w:r>
          </w:p>
        </w:tc>
      </w:tr>
      <w:tr w:rsidR="00971B63" w14:paraId="1EF46867" w14:textId="77777777" w:rsidTr="009B3265">
        <w:trPr>
          <w:jc w:val="center"/>
        </w:trPr>
        <w:tc>
          <w:tcPr>
            <w:tcW w:w="312" w:type="pct"/>
            <w:shd w:val="clear" w:color="auto" w:fill="auto"/>
            <w:vAlign w:val="center"/>
          </w:tcPr>
          <w:p w14:paraId="4711C74F" w14:textId="6DD8247D" w:rsidR="00971B63" w:rsidRDefault="00FA61B8" w:rsidP="009B3265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1974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2E5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2"/>
            <w:shd w:val="clear" w:color="auto" w:fill="D9D9D9" w:themeFill="background1" w:themeFillShade="D9"/>
            <w:vAlign w:val="center"/>
          </w:tcPr>
          <w:p w14:paraId="1FE05C8E" w14:textId="56311BFA" w:rsidR="00A35809" w:rsidRPr="00A35809" w:rsidRDefault="00971B63" w:rsidP="009B3265">
            <w:r>
              <w:rPr>
                <w:b/>
                <w:bCs/>
                <w:color w:val="810033"/>
                <w:sz w:val="24"/>
                <w:szCs w:val="24"/>
              </w:rPr>
              <w:t>Option 3</w:t>
            </w:r>
            <w:r w:rsidRPr="00C91C5A">
              <w:rPr>
                <w:b/>
                <w:bCs/>
                <w:color w:val="810033"/>
                <w:sz w:val="24"/>
                <w:szCs w:val="24"/>
              </w:rPr>
              <w:t>:</w:t>
            </w:r>
            <w:r w:rsidRPr="00C91C5A">
              <w:t xml:space="preserve"> The proposed change</w:t>
            </w:r>
            <w:r w:rsidR="00A35809">
              <w:t xml:space="preserve"> will </w:t>
            </w:r>
            <w:r w:rsidR="00A35809" w:rsidRPr="00A35809">
              <w:t xml:space="preserve">require a </w:t>
            </w:r>
            <w:r w:rsidR="00A35809" w:rsidRPr="00A35809">
              <w:rPr>
                <w:b/>
                <w:bCs/>
                <w:color w:val="810033"/>
              </w:rPr>
              <w:t>new</w:t>
            </w:r>
            <w:r w:rsidR="00A35809" w:rsidRPr="00A35809">
              <w:t xml:space="preserve"> conformity assessment</w:t>
            </w:r>
            <w:r w:rsidR="00A35809">
              <w:t>.</w:t>
            </w:r>
          </w:p>
          <w:p w14:paraId="037E4A48" w14:textId="73C9343A" w:rsidR="00971B63" w:rsidRPr="00C91C5A" w:rsidRDefault="00971B63" w:rsidP="00A35809">
            <w:pPr>
              <w:rPr>
                <w:b/>
                <w:bCs/>
                <w:color w:val="810033"/>
                <w:sz w:val="24"/>
                <w:szCs w:val="24"/>
              </w:rPr>
            </w:pPr>
            <w:r>
              <w:t>A new application under the MDR</w:t>
            </w:r>
            <w:r w:rsidR="00A35809">
              <w:t>/IVDR</w:t>
            </w:r>
            <w:r>
              <w:t xml:space="preserve"> is required.</w:t>
            </w:r>
          </w:p>
        </w:tc>
      </w:tr>
    </w:tbl>
    <w:p w14:paraId="61FDDFB4" w14:textId="62C530BC" w:rsidR="00B87996" w:rsidRDefault="009A5BAF">
      <w:r>
        <w:br w:type="page"/>
      </w:r>
    </w:p>
    <w:p w14:paraId="33AB6E7F" w14:textId="5C51F2F9" w:rsidR="00E47879" w:rsidRDefault="00471F59">
      <w:r>
        <w:rPr>
          <w:b/>
          <w:bCs/>
          <w:color w:val="810033"/>
          <w:sz w:val="28"/>
          <w:szCs w:val="28"/>
        </w:rPr>
        <w:lastRenderedPageBreak/>
        <w:t xml:space="preserve">5. </w:t>
      </w:r>
      <w:r w:rsidR="00E47879" w:rsidRPr="00E47879">
        <w:rPr>
          <w:b/>
          <w:bCs/>
          <w:color w:val="810033"/>
          <w:sz w:val="28"/>
          <w:szCs w:val="28"/>
        </w:rPr>
        <w:t>Formal Response of Assessment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8453"/>
      </w:tblGrid>
      <w:tr w:rsidR="002D38D8" w14:paraId="28794ED1" w14:textId="77777777" w:rsidTr="00AA410A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C926D56" w14:textId="26DCC607" w:rsidR="002D38D8" w:rsidRPr="00EA6C7D" w:rsidRDefault="00AA410A" w:rsidP="00AA410A">
            <w:pPr>
              <w:jc w:val="center"/>
            </w:pPr>
            <w:r w:rsidRPr="00EA6C7D">
              <w:rPr>
                <w:b/>
                <w:bCs/>
                <w:color w:val="810033"/>
                <w:sz w:val="28"/>
                <w:szCs w:val="28"/>
              </w:rPr>
              <w:t xml:space="preserve">NSAI </w:t>
            </w:r>
            <w:r w:rsidR="001D6518" w:rsidRPr="00EA6C7D">
              <w:rPr>
                <w:b/>
                <w:bCs/>
                <w:color w:val="810033"/>
                <w:sz w:val="28"/>
                <w:szCs w:val="28"/>
              </w:rPr>
              <w:t>Formal Response</w:t>
            </w:r>
          </w:p>
        </w:tc>
      </w:tr>
      <w:tr w:rsidR="001D6518" w14:paraId="0BA384F9" w14:textId="77777777" w:rsidTr="008523AD">
        <w:trPr>
          <w:jc w:val="center"/>
        </w:trPr>
        <w:tc>
          <w:tcPr>
            <w:tcW w:w="312" w:type="pct"/>
            <w:tcMar>
              <w:top w:w="28" w:type="dxa"/>
              <w:bottom w:w="28" w:type="dxa"/>
            </w:tcMar>
            <w:vAlign w:val="center"/>
          </w:tcPr>
          <w:p w14:paraId="2ECAA483" w14:textId="6AAB92F8" w:rsidR="001D6518" w:rsidRDefault="00FA61B8" w:rsidP="00B418C2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62696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7BA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8523AD">
              <w:t xml:space="preserve"> </w:t>
            </w:r>
          </w:p>
        </w:tc>
        <w:tc>
          <w:tcPr>
            <w:tcW w:w="4688" w:type="pct"/>
            <w:shd w:val="clear" w:color="auto" w:fill="D9D9D9" w:themeFill="background1" w:themeFillShade="D9"/>
            <w:vAlign w:val="center"/>
          </w:tcPr>
          <w:p w14:paraId="50D161D8" w14:textId="35578248" w:rsidR="00A24C26" w:rsidRPr="00EA6C7D" w:rsidRDefault="00337AD1" w:rsidP="00B418C2">
            <w:r w:rsidRPr="00EA6C7D">
              <w:t xml:space="preserve">Submission of </w:t>
            </w:r>
            <w:r w:rsidR="00D37FA0">
              <w:t xml:space="preserve">Product </w:t>
            </w:r>
            <w:r w:rsidR="008523AD" w:rsidRPr="00EA6C7D">
              <w:t>S</w:t>
            </w:r>
            <w:r w:rsidR="005457BA">
              <w:t>ubstantial</w:t>
            </w:r>
            <w:r w:rsidR="008523AD" w:rsidRPr="00EA6C7D">
              <w:t xml:space="preserve"> Change </w:t>
            </w:r>
            <w:r w:rsidRPr="00EA6C7D">
              <w:t xml:space="preserve">to NSAI </w:t>
            </w:r>
            <w:r w:rsidR="008523AD" w:rsidRPr="00EA6C7D">
              <w:t>under MD</w:t>
            </w:r>
            <w:r w:rsidR="00EE3A81">
              <w:t>R/IVDR</w:t>
            </w:r>
            <w:r w:rsidR="008523AD" w:rsidRPr="00EA6C7D">
              <w:t xml:space="preserve"> </w:t>
            </w:r>
            <w:r w:rsidR="00A24C26" w:rsidRPr="00EA6C7D">
              <w:t xml:space="preserve">is </w:t>
            </w:r>
            <w:r w:rsidR="008523AD" w:rsidRPr="00EA6C7D">
              <w:rPr>
                <w:b/>
                <w:bCs/>
                <w:color w:val="810033"/>
              </w:rPr>
              <w:t>not</w:t>
            </w:r>
            <w:r w:rsidR="008523AD" w:rsidRPr="00EA6C7D">
              <w:t xml:space="preserve"> Required.</w:t>
            </w:r>
          </w:p>
        </w:tc>
      </w:tr>
      <w:tr w:rsidR="00AA410A" w14:paraId="0035E970" w14:textId="77777777" w:rsidTr="00AA410A">
        <w:trPr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14:paraId="4A8B9CDD" w14:textId="082EDC10" w:rsidR="00B45770" w:rsidRDefault="00B45770" w:rsidP="00B45770">
            <w:pPr>
              <w:rPr>
                <w:lang w:val="en-US" w:eastAsia="en-IE"/>
              </w:rPr>
            </w:pPr>
            <w:r w:rsidRPr="00AA410A">
              <w:rPr>
                <w:lang w:val="en-US" w:eastAsia="en-IE"/>
              </w:rPr>
              <w:t>Following review</w:t>
            </w:r>
            <w:r>
              <w:rPr>
                <w:lang w:val="en-US" w:eastAsia="en-IE"/>
              </w:rPr>
              <w:t>,</w:t>
            </w:r>
            <w:r w:rsidRPr="00AA410A">
              <w:rPr>
                <w:lang w:val="en-US" w:eastAsia="en-IE"/>
              </w:rPr>
              <w:t xml:space="preserve"> </w:t>
            </w:r>
            <w:r>
              <w:rPr>
                <w:lang w:val="en-US" w:eastAsia="en-IE"/>
              </w:rPr>
              <w:t>the proposed change under the MD</w:t>
            </w:r>
            <w:r w:rsidR="00EE3A81">
              <w:rPr>
                <w:lang w:val="en-US" w:eastAsia="en-IE"/>
              </w:rPr>
              <w:t>R/IVDR</w:t>
            </w:r>
            <w:r>
              <w:rPr>
                <w:lang w:val="en-US" w:eastAsia="en-IE"/>
              </w:rPr>
              <w:t xml:space="preserve"> does not require submission to NSAI</w:t>
            </w:r>
            <w:r w:rsidR="00EA6C7D">
              <w:rPr>
                <w:lang w:val="en-US" w:eastAsia="en-IE"/>
              </w:rPr>
              <w:t>.</w:t>
            </w:r>
          </w:p>
          <w:p w14:paraId="3219AF58" w14:textId="183F797E" w:rsidR="00AA410A" w:rsidRDefault="00AA410A" w:rsidP="00AA410A">
            <w:pPr>
              <w:rPr>
                <w:lang w:val="en-US" w:eastAsia="en-IE"/>
              </w:rPr>
            </w:pPr>
            <w:r w:rsidRPr="00AA410A">
              <w:rPr>
                <w:lang w:val="en-US" w:eastAsia="en-IE"/>
              </w:rPr>
              <w:t>Please retain this for your record</w:t>
            </w:r>
            <w:r>
              <w:rPr>
                <w:lang w:val="en-US" w:eastAsia="en-IE"/>
              </w:rPr>
              <w:t>s.</w:t>
            </w:r>
          </w:p>
          <w:p w14:paraId="709E33CB" w14:textId="70240D28" w:rsidR="00AA410A" w:rsidRPr="00AA410A" w:rsidRDefault="00AA410A" w:rsidP="00AA410A">
            <w:pPr>
              <w:rPr>
                <w:b/>
                <w:bCs/>
              </w:rPr>
            </w:pPr>
            <w:r w:rsidRPr="00AA410A">
              <w:rPr>
                <w:b/>
                <w:bCs/>
                <w:lang w:val="en-US" w:eastAsia="en-IE"/>
              </w:rPr>
              <w:t>No further action is required.</w:t>
            </w:r>
          </w:p>
        </w:tc>
      </w:tr>
    </w:tbl>
    <w:p w14:paraId="2E8B7412" w14:textId="28C87E36" w:rsidR="002D38D8" w:rsidRDefault="002D38D8" w:rsidP="00B418C2">
      <w:pPr>
        <w:spacing w:after="0" w:line="240" w:lineRule="auto"/>
      </w:pPr>
    </w:p>
    <w:p w14:paraId="2E9EB848" w14:textId="77777777" w:rsidR="00B87996" w:rsidRDefault="00B87996" w:rsidP="00B418C2">
      <w:pPr>
        <w:spacing w:after="0" w:line="240" w:lineRule="auto"/>
      </w:pPr>
    </w:p>
    <w:tbl>
      <w:tblPr>
        <w:tblStyle w:val="TableGrid"/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3"/>
        <w:gridCol w:w="8453"/>
      </w:tblGrid>
      <w:tr w:rsidR="007571F2" w14:paraId="51FD9EC4" w14:textId="77777777" w:rsidTr="007571F2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C7E089" w14:textId="3F7F6533" w:rsidR="007571F2" w:rsidRPr="00B45770" w:rsidRDefault="007571F2" w:rsidP="00B87996">
            <w:pPr>
              <w:jc w:val="center"/>
              <w:rPr>
                <w:b/>
                <w:bCs/>
                <w:color w:val="810033"/>
                <w:sz w:val="28"/>
                <w:szCs w:val="28"/>
                <w:highlight w:val="yellow"/>
              </w:rPr>
            </w:pPr>
            <w:r w:rsidRPr="00526BF0">
              <w:rPr>
                <w:b/>
                <w:bCs/>
                <w:color w:val="810033"/>
                <w:sz w:val="28"/>
                <w:szCs w:val="28"/>
              </w:rPr>
              <w:t>NSAI Formal Response</w:t>
            </w:r>
          </w:p>
        </w:tc>
      </w:tr>
      <w:tr w:rsidR="00B87996" w14:paraId="5A795CCF" w14:textId="77777777" w:rsidTr="007571F2">
        <w:trPr>
          <w:jc w:val="center"/>
        </w:trPr>
        <w:tc>
          <w:tcPr>
            <w:tcW w:w="312" w:type="pct"/>
            <w:vAlign w:val="center"/>
          </w:tcPr>
          <w:p w14:paraId="061C669A" w14:textId="0F62EB1E" w:rsidR="00B87996" w:rsidRDefault="00FA61B8" w:rsidP="00B418C2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59374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2B5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shd w:val="clear" w:color="auto" w:fill="D9D9D9" w:themeFill="background1" w:themeFillShade="D9"/>
            <w:vAlign w:val="center"/>
          </w:tcPr>
          <w:p w14:paraId="7FB83FED" w14:textId="3D1498D4" w:rsidR="00B87996" w:rsidRPr="007571F2" w:rsidRDefault="001642EE" w:rsidP="00B418C2">
            <w:pPr>
              <w:rPr>
                <w:lang w:val="en-US" w:eastAsia="en-IE"/>
              </w:rPr>
            </w:pPr>
            <w:r w:rsidRPr="001642EE">
              <w:rPr>
                <w:lang w:val="en-US" w:eastAsia="en-IE"/>
              </w:rPr>
              <w:t>Only a</w:t>
            </w:r>
            <w:r>
              <w:rPr>
                <w:b/>
                <w:bCs/>
                <w:color w:val="810033"/>
              </w:rPr>
              <w:t xml:space="preserve"> </w:t>
            </w:r>
            <w:r w:rsidR="007571F2" w:rsidRPr="007571F2">
              <w:rPr>
                <w:b/>
                <w:bCs/>
                <w:color w:val="810033"/>
              </w:rPr>
              <w:t xml:space="preserve">QMS </w:t>
            </w:r>
            <w:r w:rsidR="005457BA">
              <w:rPr>
                <w:lang w:val="en-US" w:eastAsia="en-IE"/>
              </w:rPr>
              <w:t>Substantial</w:t>
            </w:r>
            <w:r w:rsidR="007571F2">
              <w:rPr>
                <w:lang w:val="en-US" w:eastAsia="en-IE"/>
              </w:rPr>
              <w:t xml:space="preserve"> Change is Required.</w:t>
            </w:r>
          </w:p>
        </w:tc>
      </w:tr>
      <w:tr w:rsidR="007571F2" w14:paraId="4DC1906E" w14:textId="77777777" w:rsidTr="007571F2">
        <w:trPr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CFCA68E" w14:textId="7CCA04A1" w:rsidR="00D37FA0" w:rsidRDefault="00F532B5" w:rsidP="00B418C2">
            <w:pPr>
              <w:rPr>
                <w:lang w:val="en-US" w:eastAsia="en-IE"/>
              </w:rPr>
            </w:pPr>
            <w:r>
              <w:rPr>
                <w:lang w:val="en-US" w:eastAsia="en-IE"/>
              </w:rPr>
              <w:t xml:space="preserve">The change has been determined as a QMS </w:t>
            </w:r>
            <w:r w:rsidR="005457BA">
              <w:rPr>
                <w:lang w:val="en-US" w:eastAsia="en-IE"/>
              </w:rPr>
              <w:t>substantial</w:t>
            </w:r>
            <w:r>
              <w:rPr>
                <w:lang w:val="en-US" w:eastAsia="en-IE"/>
              </w:rPr>
              <w:t xml:space="preserve"> change</w:t>
            </w:r>
            <w:r w:rsidR="00D37FA0">
              <w:rPr>
                <w:lang w:val="en-US" w:eastAsia="en-IE"/>
              </w:rPr>
              <w:t xml:space="preserve"> only</w:t>
            </w:r>
            <w:r>
              <w:rPr>
                <w:lang w:val="en-US" w:eastAsia="en-IE"/>
              </w:rPr>
              <w:t xml:space="preserve">. </w:t>
            </w:r>
          </w:p>
          <w:p w14:paraId="7D8761D8" w14:textId="4677CB84" w:rsidR="007571F2" w:rsidRPr="007D1211" w:rsidRDefault="00F532B5" w:rsidP="00B418C2">
            <w:pPr>
              <w:rPr>
                <w:b/>
                <w:bCs/>
                <w:lang w:val="en-US" w:eastAsia="en-IE"/>
              </w:rPr>
            </w:pPr>
            <w:r w:rsidRPr="007D1211">
              <w:rPr>
                <w:b/>
                <w:bCs/>
                <w:lang w:val="en-US" w:eastAsia="en-IE"/>
              </w:rPr>
              <w:t xml:space="preserve">Please </w:t>
            </w:r>
            <w:r w:rsidR="00D37FA0" w:rsidRPr="007D1211">
              <w:rPr>
                <w:b/>
                <w:bCs/>
                <w:lang w:val="en-US" w:eastAsia="en-IE"/>
              </w:rPr>
              <w:t xml:space="preserve">complete QMS </w:t>
            </w:r>
            <w:r w:rsidR="005457BA">
              <w:rPr>
                <w:b/>
                <w:bCs/>
                <w:lang w:val="en-US" w:eastAsia="en-IE"/>
              </w:rPr>
              <w:t>Substantial</w:t>
            </w:r>
            <w:r w:rsidR="00D37FA0" w:rsidRPr="007D1211">
              <w:rPr>
                <w:b/>
                <w:bCs/>
                <w:lang w:val="en-US" w:eastAsia="en-IE"/>
              </w:rPr>
              <w:t xml:space="preserve"> Change form </w:t>
            </w:r>
            <w:r w:rsidR="006044E6">
              <w:rPr>
                <w:b/>
                <w:bCs/>
                <w:lang w:val="en-US" w:eastAsia="en-IE"/>
              </w:rPr>
              <w:t xml:space="preserve">on the website or </w:t>
            </w:r>
            <w:r w:rsidR="00D37FA0" w:rsidRPr="007D1211">
              <w:rPr>
                <w:b/>
                <w:bCs/>
                <w:lang w:val="en-US" w:eastAsia="en-IE"/>
              </w:rPr>
              <w:t xml:space="preserve">located </w:t>
            </w:r>
            <w:r w:rsidR="007D1211" w:rsidRPr="00545E27">
              <w:rPr>
                <w:rStyle w:val="Hyperlink"/>
              </w:rPr>
              <w:t>&lt;</w:t>
            </w:r>
            <w:hyperlink r:id="rId12" w:history="1">
              <w:r w:rsidR="00D37FA0" w:rsidRPr="00545E27">
                <w:rPr>
                  <w:rStyle w:val="Hyperlink"/>
                  <w:lang w:val="en-US" w:eastAsia="en-IE"/>
                </w:rPr>
                <w:t>here</w:t>
              </w:r>
              <w:r w:rsidR="007D1211" w:rsidRPr="00545E27">
                <w:rPr>
                  <w:rStyle w:val="Hyperlink"/>
                  <w:lang w:val="en-US" w:eastAsia="en-IE"/>
                </w:rPr>
                <w:t>&gt;</w:t>
              </w:r>
              <w:r w:rsidR="00B853D4" w:rsidRPr="00545E27">
                <w:rPr>
                  <w:rStyle w:val="Hyperlink"/>
                  <w:lang w:val="en-US" w:eastAsia="en-IE"/>
                </w:rPr>
                <w:t>.</w:t>
              </w:r>
            </w:hyperlink>
          </w:p>
        </w:tc>
      </w:tr>
    </w:tbl>
    <w:p w14:paraId="11465EF0" w14:textId="3677EE0D" w:rsidR="00337AD1" w:rsidRDefault="00337AD1" w:rsidP="00B418C2">
      <w:pPr>
        <w:spacing w:after="0" w:line="240" w:lineRule="auto"/>
      </w:pPr>
    </w:p>
    <w:p w14:paraId="31F42737" w14:textId="77777777" w:rsidR="008B4971" w:rsidRDefault="008B4971" w:rsidP="00B418C2">
      <w:pPr>
        <w:spacing w:after="0" w:line="240" w:lineRule="auto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783"/>
        <w:gridCol w:w="918"/>
        <w:gridCol w:w="2245"/>
        <w:gridCol w:w="1131"/>
        <w:gridCol w:w="1123"/>
        <w:gridCol w:w="2254"/>
      </w:tblGrid>
      <w:tr w:rsidR="00F532B5" w14:paraId="0260665A" w14:textId="77777777" w:rsidTr="00A42C90">
        <w:trPr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63F3851" w14:textId="77777777" w:rsidR="00F532B5" w:rsidRDefault="00F532B5" w:rsidP="00A42C90">
            <w:pPr>
              <w:jc w:val="center"/>
            </w:pPr>
            <w:r w:rsidRPr="00AC1FCF">
              <w:rPr>
                <w:b/>
                <w:bCs/>
                <w:color w:val="810033"/>
                <w:sz w:val="28"/>
                <w:szCs w:val="28"/>
              </w:rPr>
              <w:t>NSAI Formal Response</w:t>
            </w:r>
          </w:p>
        </w:tc>
      </w:tr>
      <w:tr w:rsidR="00F532B5" w14:paraId="0BAF8B2A" w14:textId="77777777" w:rsidTr="00A42C90">
        <w:trPr>
          <w:jc w:val="center"/>
        </w:trPr>
        <w:tc>
          <w:tcPr>
            <w:tcW w:w="312" w:type="pct"/>
            <w:tcMar>
              <w:top w:w="28" w:type="dxa"/>
              <w:bottom w:w="28" w:type="dxa"/>
            </w:tcMar>
            <w:vAlign w:val="center"/>
          </w:tcPr>
          <w:p w14:paraId="474345E3" w14:textId="19489D34" w:rsidR="00F532B5" w:rsidRDefault="00FA61B8" w:rsidP="00A42C90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0726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5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6"/>
            <w:shd w:val="clear" w:color="auto" w:fill="D9D9D9" w:themeFill="background1" w:themeFillShade="D9"/>
            <w:vAlign w:val="center"/>
          </w:tcPr>
          <w:p w14:paraId="7ADD0256" w14:textId="089F7480" w:rsidR="00F532B5" w:rsidRDefault="00F532B5" w:rsidP="00A42C90">
            <w:r w:rsidRPr="00EA6C7D">
              <w:t xml:space="preserve">Submission of </w:t>
            </w:r>
            <w:r w:rsidR="00D37FA0">
              <w:t xml:space="preserve">Product </w:t>
            </w:r>
            <w:r w:rsidR="005457BA">
              <w:t>Substantial</w:t>
            </w:r>
            <w:r w:rsidRPr="00EA6C7D">
              <w:t xml:space="preserve"> Change to NSAI under MD</w:t>
            </w:r>
            <w:r w:rsidR="006044E6">
              <w:t>R/IVDR</w:t>
            </w:r>
            <w:r w:rsidRPr="00EA6C7D">
              <w:t xml:space="preserve"> </w:t>
            </w:r>
            <w:r w:rsidRPr="008523AD">
              <w:rPr>
                <w:b/>
                <w:bCs/>
                <w:color w:val="810033"/>
              </w:rPr>
              <w:t>is</w:t>
            </w:r>
            <w:r w:rsidRPr="00114119">
              <w:rPr>
                <w:b/>
                <w:bCs/>
                <w:color w:val="810033"/>
              </w:rPr>
              <w:t xml:space="preserve"> Required.</w:t>
            </w:r>
          </w:p>
        </w:tc>
      </w:tr>
      <w:tr w:rsidR="00F532B5" w14:paraId="40E847EE" w14:textId="77777777" w:rsidTr="00A42C90">
        <w:trPr>
          <w:jc w:val="center"/>
        </w:trPr>
        <w:tc>
          <w:tcPr>
            <w:tcW w:w="5000" w:type="pct"/>
            <w:gridSpan w:val="7"/>
            <w:tcMar>
              <w:top w:w="28" w:type="dxa"/>
              <w:bottom w:w="28" w:type="dxa"/>
            </w:tcMar>
          </w:tcPr>
          <w:p w14:paraId="1AD3CC54" w14:textId="77777777" w:rsidR="002528F5" w:rsidRDefault="00F532B5" w:rsidP="00A42C90">
            <w:pPr>
              <w:rPr>
                <w:rStyle w:val="Hyperlink"/>
              </w:rPr>
            </w:pPr>
            <w:r>
              <w:t xml:space="preserve">Please download </w:t>
            </w:r>
            <w:r w:rsidR="00545E27">
              <w:t xml:space="preserve">the below specified </w:t>
            </w:r>
            <w:r w:rsidR="00674356">
              <w:t xml:space="preserve">class specific form on the </w:t>
            </w:r>
            <w:r>
              <w:t>NSAI website</w:t>
            </w:r>
            <w:r w:rsidR="001642EE">
              <w:t xml:space="preserve"> </w:t>
            </w:r>
            <w:hyperlink r:id="rId13" w:history="1">
              <w:r w:rsidR="001642EE" w:rsidRPr="001642EE">
                <w:rPr>
                  <w:rStyle w:val="Hyperlink"/>
                </w:rPr>
                <w:t>here</w:t>
              </w:r>
            </w:hyperlink>
            <w:r w:rsidR="007555E8">
              <w:rPr>
                <w:rStyle w:val="Hyperlink"/>
              </w:rPr>
              <w:t xml:space="preserve"> </w:t>
            </w:r>
          </w:p>
          <w:p w14:paraId="57954222" w14:textId="77777777" w:rsidR="002528F5" w:rsidRDefault="002528F5" w:rsidP="00A42C90">
            <w:pPr>
              <w:rPr>
                <w:rStyle w:val="Hyperlink"/>
              </w:rPr>
            </w:pPr>
          </w:p>
          <w:p w14:paraId="414A3602" w14:textId="3A667E05" w:rsidR="00AE29AB" w:rsidRPr="008C35B4" w:rsidRDefault="002528F5" w:rsidP="00A42C90">
            <w:r w:rsidRPr="008C35B4">
              <w:rPr>
                <w:b/>
                <w:bCs/>
              </w:rPr>
              <w:t>NOTE – You must</w:t>
            </w:r>
            <w:r w:rsidR="00AE29AB" w:rsidRPr="008C35B4">
              <w:t xml:space="preserve"> contact Gwen </w:t>
            </w:r>
            <w:r w:rsidR="007555E8" w:rsidRPr="008C35B4">
              <w:t xml:space="preserve">Thornberry </w:t>
            </w:r>
            <w:r w:rsidR="00AE29AB" w:rsidRPr="008C35B4">
              <w:t>at</w:t>
            </w:r>
            <w:r w:rsidR="00AE29AB" w:rsidRPr="00514377">
              <w:rPr>
                <w:color w:val="0070C0"/>
              </w:rPr>
              <w:t xml:space="preserve"> </w:t>
            </w:r>
            <w:hyperlink r:id="rId14" w:history="1">
              <w:r w:rsidR="00AE29AB" w:rsidRPr="00514377">
                <w:rPr>
                  <w:rStyle w:val="Hyperlink"/>
                  <w:color w:val="0070C0"/>
                </w:rPr>
                <w:t>Gwen.Thornberry@nsai.ie</w:t>
              </w:r>
            </w:hyperlink>
            <w:r w:rsidR="00AE29AB" w:rsidRPr="00514377">
              <w:rPr>
                <w:color w:val="0070C0"/>
              </w:rPr>
              <w:t xml:space="preserve"> </w:t>
            </w:r>
            <w:r w:rsidR="00AE29AB" w:rsidRPr="008C35B4">
              <w:t xml:space="preserve">to schedule a significant change review date prior to submission </w:t>
            </w:r>
            <w:r w:rsidRPr="008C35B4">
              <w:t>of completed form</w:t>
            </w:r>
            <w:r w:rsidR="00C23E21" w:rsidRPr="008C35B4">
              <w:t>.</w:t>
            </w:r>
          </w:p>
          <w:p w14:paraId="78070755" w14:textId="4B1E394D" w:rsidR="00C23E21" w:rsidRPr="008C35B4" w:rsidRDefault="00C23E21" w:rsidP="00C23E21">
            <w:pPr>
              <w:rPr>
                <w:rStyle w:val="Hyperlink"/>
                <w:color w:val="auto"/>
                <w:u w:val="none"/>
              </w:rPr>
            </w:pPr>
            <w:r w:rsidRPr="008C35B4">
              <w:rPr>
                <w:b/>
                <w:bCs/>
              </w:rPr>
              <w:t>Include a copy of this form</w:t>
            </w:r>
            <w:r w:rsidRPr="008C35B4">
              <w:t xml:space="preserve"> with the </w:t>
            </w:r>
            <w:r w:rsidR="003C1D86" w:rsidRPr="008C35B4">
              <w:t xml:space="preserve">submission </w:t>
            </w:r>
            <w:r w:rsidRPr="008C35B4">
              <w:t>for traceability.</w:t>
            </w:r>
          </w:p>
          <w:p w14:paraId="687A8FB7" w14:textId="696ACD13" w:rsidR="007555E8" w:rsidRDefault="007555E8" w:rsidP="00A42C90"/>
        </w:tc>
      </w:tr>
      <w:tr w:rsidR="006044E6" w:rsidRPr="00955DF5" w14:paraId="4C215B1A" w14:textId="77777777" w:rsidTr="006044E6">
        <w:tblPrEx>
          <w:jc w:val="left"/>
          <w:tblCellMar>
            <w:top w:w="28" w:type="dxa"/>
            <w:bottom w:w="28" w:type="dxa"/>
          </w:tblCellMar>
        </w:tblPrEx>
        <w:tc>
          <w:tcPr>
            <w:tcW w:w="1255" w:type="pct"/>
            <w:gridSpan w:val="3"/>
            <w:shd w:val="clear" w:color="auto" w:fill="D9D9D9" w:themeFill="background1" w:themeFillShade="D9"/>
            <w:vAlign w:val="center"/>
          </w:tcPr>
          <w:p w14:paraId="7F5DA11F" w14:textId="77777777" w:rsidR="006044E6" w:rsidRPr="00955DF5" w:rsidRDefault="006044E6" w:rsidP="00ED040A">
            <w:r w:rsidRPr="00955DF5">
              <w:t>Device Classification</w:t>
            </w:r>
            <w:r>
              <w:t>:</w:t>
            </w:r>
          </w:p>
        </w:tc>
        <w:tc>
          <w:tcPr>
            <w:tcW w:w="3745" w:type="pct"/>
            <w:gridSpan w:val="4"/>
            <w:shd w:val="clear" w:color="auto" w:fill="auto"/>
            <w:vAlign w:val="center"/>
          </w:tcPr>
          <w:p w14:paraId="45FB1354" w14:textId="13F045BD" w:rsidR="006044E6" w:rsidRPr="00955DF5" w:rsidRDefault="00FA61B8" w:rsidP="00ED040A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3986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5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6044E6">
              <w:t xml:space="preserve"> MDR</w:t>
            </w:r>
          </w:p>
        </w:tc>
      </w:tr>
      <w:tr w:rsidR="001642EE" w:rsidRPr="00955DF5" w14:paraId="1DFC4D71" w14:textId="77777777" w:rsidTr="001642EE">
        <w:tblPrEx>
          <w:jc w:val="left"/>
          <w:tblCellMar>
            <w:top w:w="28" w:type="dxa"/>
            <w:bottom w:w="28" w:type="dxa"/>
          </w:tblCellMar>
        </w:tblPrEx>
        <w:tc>
          <w:tcPr>
            <w:tcW w:w="1255" w:type="pct"/>
            <w:gridSpan w:val="3"/>
            <w:shd w:val="clear" w:color="auto" w:fill="auto"/>
            <w:vAlign w:val="center"/>
          </w:tcPr>
          <w:p w14:paraId="5CB602BD" w14:textId="77777777" w:rsidR="001642EE" w:rsidRPr="00955DF5" w:rsidRDefault="00FA61B8" w:rsidP="00ED040A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7551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EE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1642EE">
              <w:t xml:space="preserve"> Class I S-M-RSI</w:t>
            </w:r>
          </w:p>
        </w:tc>
        <w:tc>
          <w:tcPr>
            <w:tcW w:w="1872" w:type="pct"/>
            <w:gridSpan w:val="2"/>
            <w:shd w:val="clear" w:color="auto" w:fill="auto"/>
            <w:vAlign w:val="center"/>
          </w:tcPr>
          <w:p w14:paraId="76A89930" w14:textId="12DB8AB7" w:rsidR="001642EE" w:rsidRPr="00955DF5" w:rsidRDefault="00FA61B8" w:rsidP="00ED040A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81313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5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1642EE">
              <w:t xml:space="preserve"> Class </w:t>
            </w:r>
            <w:proofErr w:type="spellStart"/>
            <w:r w:rsidR="001642EE">
              <w:t>IIa</w:t>
            </w:r>
            <w:proofErr w:type="spellEnd"/>
            <w:r w:rsidR="001642EE">
              <w:t xml:space="preserve"> IIb Non-Implantable</w:t>
            </w:r>
          </w:p>
        </w:tc>
        <w:tc>
          <w:tcPr>
            <w:tcW w:w="1873" w:type="pct"/>
            <w:gridSpan w:val="2"/>
            <w:shd w:val="clear" w:color="auto" w:fill="auto"/>
            <w:vAlign w:val="center"/>
          </w:tcPr>
          <w:p w14:paraId="47FBB284" w14:textId="223348F4" w:rsidR="001642EE" w:rsidRPr="00955DF5" w:rsidRDefault="00FA61B8" w:rsidP="00ED040A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650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EE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1642EE">
              <w:t xml:space="preserve"> Class III/IIb Implantable</w:t>
            </w:r>
          </w:p>
        </w:tc>
      </w:tr>
      <w:tr w:rsidR="00335253" w:rsidRPr="00955DF5" w14:paraId="080AAE94" w14:textId="77777777" w:rsidTr="00335253">
        <w:tblPrEx>
          <w:jc w:val="left"/>
          <w:tblCellMar>
            <w:top w:w="28" w:type="dxa"/>
            <w:bottom w:w="28" w:type="dxa"/>
          </w:tblCellMar>
        </w:tblPrEx>
        <w:trPr>
          <w:trHeight w:val="31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251E5E" w14:textId="77777777" w:rsidR="00335253" w:rsidRPr="00335253" w:rsidRDefault="00335253" w:rsidP="00ED040A">
            <w:pPr>
              <w:rPr>
                <w:rFonts w:cstheme="minorHAnsi"/>
                <w:bCs/>
                <w:iCs/>
                <w:szCs w:val="16"/>
                <w:lang w:val="en-US" w:eastAsia="en-IE"/>
              </w:rPr>
            </w:pPr>
          </w:p>
        </w:tc>
      </w:tr>
      <w:tr w:rsidR="001642EE" w14:paraId="483B4960" w14:textId="77777777" w:rsidTr="006044E6">
        <w:trPr>
          <w:jc w:val="center"/>
        </w:trPr>
        <w:tc>
          <w:tcPr>
            <w:tcW w:w="1255" w:type="pct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0C003B7" w14:textId="7132969F" w:rsidR="001642EE" w:rsidRDefault="001642EE" w:rsidP="001642EE">
            <w:r w:rsidRPr="00955DF5">
              <w:t>Device Classification</w:t>
            </w:r>
            <w:r>
              <w:t>:</w:t>
            </w:r>
          </w:p>
        </w:tc>
        <w:tc>
          <w:tcPr>
            <w:tcW w:w="3745" w:type="pct"/>
            <w:gridSpan w:val="4"/>
            <w:shd w:val="clear" w:color="auto" w:fill="auto"/>
            <w:vAlign w:val="center"/>
          </w:tcPr>
          <w:p w14:paraId="543D2182" w14:textId="1307319D" w:rsidR="001642EE" w:rsidRDefault="00FA61B8" w:rsidP="001642EE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43071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5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1642EE">
              <w:t xml:space="preserve"> IVDR</w:t>
            </w:r>
          </w:p>
        </w:tc>
      </w:tr>
      <w:tr w:rsidR="001642EE" w14:paraId="1A3F45E2" w14:textId="77777777" w:rsidTr="000B505E">
        <w:trPr>
          <w:jc w:val="center"/>
        </w:trPr>
        <w:tc>
          <w:tcPr>
            <w:tcW w:w="1255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7BE859" w14:textId="114EEE95" w:rsidR="001642EE" w:rsidRDefault="00FA61B8" w:rsidP="001642EE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12365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EE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1642EE">
              <w:t xml:space="preserve"> </w:t>
            </w:r>
            <w:r w:rsidR="001642EE">
              <w:rPr>
                <w:rFonts w:cstheme="minorHAnsi"/>
                <w:bCs/>
                <w:iCs/>
                <w:szCs w:val="16"/>
                <w:lang w:val="en-US" w:eastAsia="en-IE"/>
              </w:rPr>
              <w:t>Class A</w:t>
            </w:r>
          </w:p>
        </w:tc>
        <w:tc>
          <w:tcPr>
            <w:tcW w:w="1245" w:type="pct"/>
            <w:shd w:val="clear" w:color="auto" w:fill="auto"/>
          </w:tcPr>
          <w:p w14:paraId="458D8489" w14:textId="1C238AB8" w:rsidR="001642EE" w:rsidRDefault="00FA61B8" w:rsidP="001642EE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38525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EE" w:rsidRPr="00AE3D47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1642EE" w:rsidRPr="00AE3D47">
              <w:t xml:space="preserve"> </w:t>
            </w:r>
            <w:r w:rsidR="001642EE" w:rsidRPr="00AE3D47">
              <w:rPr>
                <w:rFonts w:cstheme="minorHAnsi"/>
                <w:bCs/>
                <w:iCs/>
                <w:szCs w:val="16"/>
                <w:lang w:val="en-US" w:eastAsia="en-IE"/>
              </w:rPr>
              <w:t xml:space="preserve">Class </w:t>
            </w:r>
            <w:r w:rsidR="001642EE">
              <w:rPr>
                <w:rFonts w:cstheme="minorHAnsi"/>
                <w:bCs/>
                <w:iCs/>
                <w:szCs w:val="16"/>
                <w:lang w:val="en-US" w:eastAsia="en-IE"/>
              </w:rPr>
              <w:t>B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61224C51" w14:textId="5927F53D" w:rsidR="001642EE" w:rsidRDefault="00FA61B8" w:rsidP="001642EE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89092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EE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1642EE">
              <w:t xml:space="preserve"> </w:t>
            </w:r>
            <w:r w:rsidR="001642EE">
              <w:rPr>
                <w:rFonts w:cstheme="minorHAnsi"/>
                <w:bCs/>
                <w:iCs/>
                <w:szCs w:val="16"/>
                <w:lang w:val="en-US" w:eastAsia="en-IE"/>
              </w:rPr>
              <w:t>Class C</w:t>
            </w:r>
          </w:p>
        </w:tc>
        <w:tc>
          <w:tcPr>
            <w:tcW w:w="1250" w:type="pct"/>
            <w:shd w:val="clear" w:color="auto" w:fill="auto"/>
          </w:tcPr>
          <w:p w14:paraId="55F10450" w14:textId="06CD084D" w:rsidR="001642EE" w:rsidRDefault="00FA61B8" w:rsidP="001642EE"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48107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EE" w:rsidRPr="00AE3D47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  <w:r w:rsidR="001642EE" w:rsidRPr="00AE3D47">
              <w:t xml:space="preserve"> </w:t>
            </w:r>
            <w:r w:rsidR="001642EE" w:rsidRPr="00AE3D47">
              <w:rPr>
                <w:rFonts w:cstheme="minorHAnsi"/>
                <w:bCs/>
                <w:iCs/>
                <w:szCs w:val="16"/>
                <w:lang w:val="en-US" w:eastAsia="en-IE"/>
              </w:rPr>
              <w:t xml:space="preserve">Class </w:t>
            </w:r>
            <w:r w:rsidR="001642EE">
              <w:rPr>
                <w:rFonts w:cstheme="minorHAnsi"/>
                <w:bCs/>
                <w:iCs/>
                <w:szCs w:val="16"/>
                <w:lang w:val="en-US" w:eastAsia="en-IE"/>
              </w:rPr>
              <w:t>D</w:t>
            </w:r>
          </w:p>
        </w:tc>
      </w:tr>
      <w:tr w:rsidR="009C3BCD" w14:paraId="7901E2FD" w14:textId="77777777" w:rsidTr="009C3BCD">
        <w:trPr>
          <w:jc w:val="center"/>
        </w:trPr>
        <w:tc>
          <w:tcPr>
            <w:tcW w:w="74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5C5151" w14:textId="77777777" w:rsidR="009C3BCD" w:rsidRDefault="009C3BCD" w:rsidP="009C3BCD">
            <w:pPr>
              <w:pBdr>
                <w:bottom w:val="single" w:sz="12" w:space="1" w:color="auto"/>
              </w:pBdr>
              <w:rPr>
                <w:b/>
                <w:bCs/>
                <w:color w:val="810033"/>
              </w:rPr>
            </w:pPr>
          </w:p>
          <w:p w14:paraId="28EEF4AF" w14:textId="49A86C70" w:rsidR="009C3BCD" w:rsidRDefault="009C3BCD" w:rsidP="009C3BCD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r>
              <w:rPr>
                <w:b/>
                <w:bCs/>
                <w:color w:val="810033"/>
              </w:rPr>
              <w:t>Days</w:t>
            </w:r>
            <w:r w:rsidRPr="004750FD">
              <w:rPr>
                <w:b/>
                <w:bCs/>
                <w:color w:val="810033"/>
              </w:rPr>
              <w:t xml:space="preserve">        </w:t>
            </w:r>
          </w:p>
        </w:tc>
        <w:tc>
          <w:tcPr>
            <w:tcW w:w="4254" w:type="pct"/>
            <w:gridSpan w:val="5"/>
            <w:shd w:val="clear" w:color="auto" w:fill="auto"/>
            <w:vAlign w:val="center"/>
          </w:tcPr>
          <w:p w14:paraId="5D54E0A0" w14:textId="77777777" w:rsidR="009C3BCD" w:rsidRPr="008C35B4" w:rsidRDefault="009C3BCD" w:rsidP="009C3BCD">
            <w:pPr>
              <w:rPr>
                <w:b/>
                <w:bCs/>
              </w:rPr>
            </w:pPr>
            <w:r w:rsidRPr="008C35B4">
              <w:rPr>
                <w:b/>
                <w:bCs/>
              </w:rPr>
              <w:t xml:space="preserve">Estimate of number of review days based on nature of change. </w:t>
            </w:r>
          </w:p>
          <w:p w14:paraId="09F1F95D" w14:textId="77777777" w:rsidR="009C3BCD" w:rsidRPr="008C35B4" w:rsidRDefault="009C3BCD" w:rsidP="009C3BCD">
            <w:pPr>
              <w:rPr>
                <w:b/>
                <w:bCs/>
              </w:rPr>
            </w:pPr>
            <w:r w:rsidRPr="008C35B4">
              <w:rPr>
                <w:b/>
                <w:bCs/>
              </w:rPr>
              <w:t xml:space="preserve">Billing is at standard product review day rate </w:t>
            </w:r>
          </w:p>
          <w:p w14:paraId="2325B79E" w14:textId="335A40F1" w:rsidR="009C3BCD" w:rsidRDefault="009C3BCD" w:rsidP="009C3BCD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r w:rsidRPr="008C35B4">
              <w:rPr>
                <w:i/>
                <w:iCs/>
              </w:rPr>
              <w:t>(</w:t>
            </w:r>
            <w:r w:rsidR="008C35B4" w:rsidRPr="008C35B4">
              <w:rPr>
                <w:i/>
                <w:iCs/>
              </w:rPr>
              <w:t>Calculated</w:t>
            </w:r>
            <w:r w:rsidRPr="008C35B4">
              <w:rPr>
                <w:i/>
                <w:iCs/>
              </w:rPr>
              <w:t xml:space="preserve"> based on information available at time of this disposition – actual time may vary based on quality of data submitted and alignment with proposed change discussed)</w:t>
            </w:r>
          </w:p>
        </w:tc>
      </w:tr>
      <w:tr w:rsidR="001642EE" w14:paraId="60655C8F" w14:textId="77777777" w:rsidTr="00F532B5">
        <w:trPr>
          <w:jc w:val="center"/>
        </w:trPr>
        <w:tc>
          <w:tcPr>
            <w:tcW w:w="31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17853" w14:textId="2DAAEC78" w:rsidR="001642EE" w:rsidRPr="00AC1FCF" w:rsidRDefault="00FA61B8" w:rsidP="001642EE">
            <w:pPr>
              <w:jc w:val="center"/>
              <w:rPr>
                <w:b/>
                <w:bCs/>
                <w:color w:val="810033"/>
                <w:sz w:val="28"/>
                <w:szCs w:val="28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14155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53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gridSpan w:val="6"/>
            <w:shd w:val="clear" w:color="auto" w:fill="D9D9D9" w:themeFill="background1" w:themeFillShade="D9"/>
            <w:vAlign w:val="center"/>
          </w:tcPr>
          <w:p w14:paraId="2371D0D6" w14:textId="3896356D" w:rsidR="001642EE" w:rsidRPr="00AC1FCF" w:rsidRDefault="001642EE" w:rsidP="001642EE">
            <w:pPr>
              <w:rPr>
                <w:b/>
                <w:bCs/>
                <w:color w:val="810033"/>
                <w:sz w:val="28"/>
                <w:szCs w:val="28"/>
              </w:rPr>
            </w:pPr>
            <w:r w:rsidRPr="007571F2">
              <w:rPr>
                <w:b/>
                <w:bCs/>
                <w:color w:val="810033"/>
              </w:rPr>
              <w:t xml:space="preserve">QMS </w:t>
            </w:r>
            <w:r>
              <w:rPr>
                <w:lang w:val="en-US" w:eastAsia="en-IE"/>
              </w:rPr>
              <w:t xml:space="preserve">Substantial Change is </w:t>
            </w:r>
            <w:r>
              <w:rPr>
                <w:b/>
                <w:bCs/>
                <w:lang w:val="en-US" w:eastAsia="en-IE"/>
              </w:rPr>
              <w:t>also</w:t>
            </w:r>
            <w:r>
              <w:rPr>
                <w:lang w:val="en-US" w:eastAsia="en-IE"/>
              </w:rPr>
              <w:t xml:space="preserve"> Required.</w:t>
            </w:r>
          </w:p>
        </w:tc>
      </w:tr>
      <w:tr w:rsidR="001642EE" w14:paraId="6747E9A0" w14:textId="77777777" w:rsidTr="00F532B5">
        <w:trPr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32EA01" w14:textId="314F4F64" w:rsidR="001642EE" w:rsidRPr="00D37FA0" w:rsidRDefault="001642EE" w:rsidP="001642EE">
            <w:pPr>
              <w:rPr>
                <w:color w:val="810033"/>
              </w:rPr>
            </w:pPr>
            <w:r w:rsidRPr="00D37FA0">
              <w:rPr>
                <w:lang w:val="en-US" w:eastAsia="en-IE"/>
              </w:rPr>
              <w:t xml:space="preserve">Please </w:t>
            </w:r>
            <w:r w:rsidR="00335253">
              <w:rPr>
                <w:lang w:val="en-US" w:eastAsia="en-IE"/>
              </w:rPr>
              <w:t xml:space="preserve">also </w:t>
            </w:r>
            <w:r w:rsidRPr="00D37FA0">
              <w:rPr>
                <w:lang w:val="en-US" w:eastAsia="en-IE"/>
              </w:rPr>
              <w:t xml:space="preserve">complete QMS </w:t>
            </w:r>
            <w:r>
              <w:rPr>
                <w:lang w:val="en-US" w:eastAsia="en-IE"/>
              </w:rPr>
              <w:t>Substantial</w:t>
            </w:r>
            <w:r w:rsidRPr="00D37FA0">
              <w:rPr>
                <w:lang w:val="en-US" w:eastAsia="en-IE"/>
              </w:rPr>
              <w:t xml:space="preserve"> Change form </w:t>
            </w:r>
            <w:r>
              <w:rPr>
                <w:lang w:val="en-US" w:eastAsia="en-IE"/>
              </w:rPr>
              <w:t xml:space="preserve">on the NSAI website or </w:t>
            </w:r>
            <w:r w:rsidRPr="00D37FA0">
              <w:rPr>
                <w:lang w:val="en-US" w:eastAsia="en-IE"/>
              </w:rPr>
              <w:t xml:space="preserve">located </w:t>
            </w:r>
            <w:r w:rsidRPr="007D1211">
              <w:rPr>
                <w:rStyle w:val="Hyperlink"/>
              </w:rPr>
              <w:t>&lt;</w:t>
            </w:r>
            <w:hyperlink r:id="rId15" w:history="1">
              <w:r w:rsidRPr="00B853D4">
                <w:rPr>
                  <w:rStyle w:val="Hyperlink"/>
                  <w:lang w:val="en-US" w:eastAsia="en-IE"/>
                </w:rPr>
                <w:t>here</w:t>
              </w:r>
            </w:hyperlink>
            <w:r>
              <w:rPr>
                <w:rStyle w:val="Hyperlink"/>
                <w:lang w:val="en-US" w:eastAsia="en-IE"/>
              </w:rPr>
              <w:t>&gt;</w:t>
            </w:r>
            <w:r>
              <w:rPr>
                <w:lang w:val="en-US" w:eastAsia="en-IE"/>
              </w:rPr>
              <w:t>.</w:t>
            </w:r>
          </w:p>
        </w:tc>
      </w:tr>
    </w:tbl>
    <w:p w14:paraId="75662B8B" w14:textId="77777777" w:rsidR="00AE29AB" w:rsidRDefault="00AE29AB" w:rsidP="00B418C2">
      <w:pPr>
        <w:spacing w:after="0" w:line="240" w:lineRule="auto"/>
      </w:pPr>
    </w:p>
    <w:p w14:paraId="2891CB54" w14:textId="7C320C49" w:rsidR="00545E27" w:rsidRDefault="00545E27" w:rsidP="00B418C2">
      <w:pPr>
        <w:spacing w:after="0" w:line="240" w:lineRule="auto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8453"/>
      </w:tblGrid>
      <w:tr w:rsidR="00545E27" w14:paraId="4174FEE1" w14:textId="77777777" w:rsidTr="009B3265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2FE50F8" w14:textId="77777777" w:rsidR="00545E27" w:rsidRDefault="00545E27" w:rsidP="009B3265">
            <w:pPr>
              <w:jc w:val="center"/>
            </w:pPr>
            <w:r w:rsidRPr="00AC1FCF">
              <w:rPr>
                <w:b/>
                <w:bCs/>
                <w:color w:val="810033"/>
                <w:sz w:val="28"/>
                <w:szCs w:val="28"/>
              </w:rPr>
              <w:t>NSAI Formal Response</w:t>
            </w:r>
          </w:p>
        </w:tc>
      </w:tr>
      <w:tr w:rsidR="00545E27" w14:paraId="18424E4B" w14:textId="77777777" w:rsidTr="009B3265">
        <w:trPr>
          <w:jc w:val="center"/>
        </w:trPr>
        <w:tc>
          <w:tcPr>
            <w:tcW w:w="312" w:type="pct"/>
            <w:tcMar>
              <w:top w:w="28" w:type="dxa"/>
              <w:bottom w:w="28" w:type="dxa"/>
            </w:tcMar>
            <w:vAlign w:val="center"/>
          </w:tcPr>
          <w:p w14:paraId="4062CDD6" w14:textId="77777777" w:rsidR="00545E27" w:rsidRDefault="00FA61B8" w:rsidP="009B3265">
            <w:pPr>
              <w:rPr>
                <w:rFonts w:cstheme="minorHAnsi"/>
                <w:bCs/>
                <w:iCs/>
                <w:sz w:val="32"/>
                <w:lang w:val="en-US" w:eastAsia="en-IE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75959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E27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shd w:val="clear" w:color="auto" w:fill="D9D9D9" w:themeFill="background1" w:themeFillShade="D9"/>
            <w:vAlign w:val="center"/>
          </w:tcPr>
          <w:p w14:paraId="4B7728C1" w14:textId="77777777" w:rsidR="00545E27" w:rsidRDefault="00545E27" w:rsidP="009B3265">
            <w:r w:rsidRPr="00EA6C7D">
              <w:t xml:space="preserve">Submission of </w:t>
            </w:r>
            <w:r>
              <w:t xml:space="preserve">a </w:t>
            </w:r>
            <w:r w:rsidRPr="00545E27">
              <w:rPr>
                <w:b/>
                <w:bCs/>
                <w:color w:val="810033"/>
              </w:rPr>
              <w:t>new</w:t>
            </w:r>
            <w:r>
              <w:t xml:space="preserve"> conformity assessment application</w:t>
            </w:r>
            <w:r w:rsidRPr="00EA6C7D">
              <w:t xml:space="preserve"> to NSAI under MD</w:t>
            </w:r>
            <w:r>
              <w:t>R/IVDR</w:t>
            </w:r>
            <w:r w:rsidRPr="00EA6C7D">
              <w:t xml:space="preserve"> </w:t>
            </w:r>
            <w:r w:rsidRPr="00545E27">
              <w:t>is Required.</w:t>
            </w:r>
          </w:p>
          <w:p w14:paraId="400280AC" w14:textId="77777777" w:rsidR="00545E27" w:rsidRDefault="00545E27" w:rsidP="009B3265"/>
          <w:p w14:paraId="297F6B40" w14:textId="1FD5BBF0" w:rsidR="00270C48" w:rsidRDefault="00545E27" w:rsidP="009B3265">
            <w:r>
              <w:t xml:space="preserve">Please contact </w:t>
            </w:r>
            <w:r w:rsidR="00270C48">
              <w:t xml:space="preserve">Gwen at </w:t>
            </w:r>
            <w:hyperlink r:id="rId16" w:history="1">
              <w:r w:rsidR="00270C48" w:rsidRPr="00DA344D">
                <w:rPr>
                  <w:rStyle w:val="Hyperlink"/>
                </w:rPr>
                <w:t>Gwen.Thornberry@nsai.ie</w:t>
              </w:r>
            </w:hyperlink>
            <w:r w:rsidR="00270C48">
              <w:t xml:space="preserve"> to schedule a new conformity assessment submission.</w:t>
            </w:r>
          </w:p>
        </w:tc>
      </w:tr>
      <w:tr w:rsidR="00545E27" w14:paraId="584CAD61" w14:textId="77777777" w:rsidTr="009B3265">
        <w:trPr>
          <w:jc w:val="center"/>
        </w:trPr>
        <w:tc>
          <w:tcPr>
            <w:tcW w:w="31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1E9D72" w14:textId="77777777" w:rsidR="00545E27" w:rsidRPr="00AC1FCF" w:rsidRDefault="00FA61B8" w:rsidP="009B3265">
            <w:pPr>
              <w:jc w:val="center"/>
              <w:rPr>
                <w:b/>
                <w:bCs/>
                <w:color w:val="810033"/>
                <w:sz w:val="28"/>
                <w:szCs w:val="28"/>
              </w:rPr>
            </w:pPr>
            <w:sdt>
              <w:sdtPr>
                <w:rPr>
                  <w:rFonts w:cstheme="minorHAnsi"/>
                  <w:bCs/>
                  <w:iCs/>
                  <w:sz w:val="32"/>
                  <w:lang w:val="en-US" w:eastAsia="en-IE"/>
                </w:rPr>
                <w:id w:val="-1694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E27">
                  <w:rPr>
                    <w:rFonts w:ascii="MS Gothic" w:eastAsia="MS Gothic" w:hAnsi="MS Gothic" w:cstheme="minorHAnsi" w:hint="eastAsia"/>
                    <w:bCs/>
                    <w:iCs/>
                    <w:sz w:val="32"/>
                    <w:lang w:val="en-US" w:eastAsia="en-IE"/>
                  </w:rPr>
                  <w:t>☐</w:t>
                </w:r>
              </w:sdtContent>
            </w:sdt>
          </w:p>
        </w:tc>
        <w:tc>
          <w:tcPr>
            <w:tcW w:w="4688" w:type="pct"/>
            <w:shd w:val="clear" w:color="auto" w:fill="D9D9D9" w:themeFill="background1" w:themeFillShade="D9"/>
            <w:vAlign w:val="center"/>
          </w:tcPr>
          <w:p w14:paraId="308ACFA5" w14:textId="77777777" w:rsidR="00545E27" w:rsidRPr="00AC1FCF" w:rsidRDefault="00545E27" w:rsidP="009B3265">
            <w:pPr>
              <w:rPr>
                <w:b/>
                <w:bCs/>
                <w:color w:val="810033"/>
                <w:sz w:val="28"/>
                <w:szCs w:val="28"/>
              </w:rPr>
            </w:pPr>
            <w:r w:rsidRPr="007571F2">
              <w:rPr>
                <w:b/>
                <w:bCs/>
                <w:color w:val="810033"/>
              </w:rPr>
              <w:t xml:space="preserve">QMS </w:t>
            </w:r>
            <w:r>
              <w:rPr>
                <w:lang w:val="en-US" w:eastAsia="en-IE"/>
              </w:rPr>
              <w:t xml:space="preserve">Substantial Change is </w:t>
            </w:r>
            <w:r>
              <w:rPr>
                <w:b/>
                <w:bCs/>
                <w:lang w:val="en-US" w:eastAsia="en-IE"/>
              </w:rPr>
              <w:t>also</w:t>
            </w:r>
            <w:r>
              <w:rPr>
                <w:lang w:val="en-US" w:eastAsia="en-IE"/>
              </w:rPr>
              <w:t xml:space="preserve"> Required.</w:t>
            </w:r>
          </w:p>
        </w:tc>
      </w:tr>
      <w:tr w:rsidR="00545E27" w14:paraId="08D80EF9" w14:textId="77777777" w:rsidTr="009B3265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A4442C" w14:textId="77777777" w:rsidR="00545E27" w:rsidRPr="00D37FA0" w:rsidRDefault="00545E27" w:rsidP="009B3265">
            <w:pPr>
              <w:rPr>
                <w:color w:val="810033"/>
              </w:rPr>
            </w:pPr>
            <w:r w:rsidRPr="00D37FA0">
              <w:rPr>
                <w:lang w:val="en-US" w:eastAsia="en-IE"/>
              </w:rPr>
              <w:t xml:space="preserve">Please </w:t>
            </w:r>
            <w:r>
              <w:rPr>
                <w:lang w:val="en-US" w:eastAsia="en-IE"/>
              </w:rPr>
              <w:t xml:space="preserve">also </w:t>
            </w:r>
            <w:r w:rsidRPr="00D37FA0">
              <w:rPr>
                <w:lang w:val="en-US" w:eastAsia="en-IE"/>
              </w:rPr>
              <w:t xml:space="preserve">complete QMS </w:t>
            </w:r>
            <w:r>
              <w:rPr>
                <w:lang w:val="en-US" w:eastAsia="en-IE"/>
              </w:rPr>
              <w:t>Substantial</w:t>
            </w:r>
            <w:r w:rsidRPr="00D37FA0">
              <w:rPr>
                <w:lang w:val="en-US" w:eastAsia="en-IE"/>
              </w:rPr>
              <w:t xml:space="preserve"> Change form </w:t>
            </w:r>
            <w:r>
              <w:rPr>
                <w:lang w:val="en-US" w:eastAsia="en-IE"/>
              </w:rPr>
              <w:t xml:space="preserve">on the NSAI website or </w:t>
            </w:r>
            <w:r w:rsidRPr="00D37FA0">
              <w:rPr>
                <w:lang w:val="en-US" w:eastAsia="en-IE"/>
              </w:rPr>
              <w:t xml:space="preserve">located </w:t>
            </w:r>
            <w:r w:rsidRPr="007D1211">
              <w:rPr>
                <w:rStyle w:val="Hyperlink"/>
              </w:rPr>
              <w:t>&lt;</w:t>
            </w:r>
            <w:hyperlink r:id="rId17" w:history="1">
              <w:r w:rsidRPr="00B853D4">
                <w:rPr>
                  <w:rStyle w:val="Hyperlink"/>
                  <w:lang w:val="en-US" w:eastAsia="en-IE"/>
                </w:rPr>
                <w:t>here</w:t>
              </w:r>
            </w:hyperlink>
            <w:r>
              <w:rPr>
                <w:rStyle w:val="Hyperlink"/>
                <w:lang w:val="en-US" w:eastAsia="en-IE"/>
              </w:rPr>
              <w:t>&gt;</w:t>
            </w:r>
            <w:r>
              <w:rPr>
                <w:lang w:val="en-US" w:eastAsia="en-IE"/>
              </w:rPr>
              <w:t>.</w:t>
            </w:r>
          </w:p>
        </w:tc>
      </w:tr>
    </w:tbl>
    <w:p w14:paraId="270E4442" w14:textId="77777777" w:rsidR="00545E27" w:rsidRDefault="00545E27" w:rsidP="00B418C2">
      <w:pPr>
        <w:spacing w:after="0" w:line="240" w:lineRule="auto"/>
      </w:pPr>
    </w:p>
    <w:p w14:paraId="4BC71F2C" w14:textId="77777777" w:rsidR="006044E6" w:rsidRDefault="006044E6" w:rsidP="00B418C2">
      <w:pPr>
        <w:spacing w:after="0" w:line="240" w:lineRule="auto"/>
      </w:pPr>
    </w:p>
    <w:p w14:paraId="47279364" w14:textId="14D217A4" w:rsidR="002D38D8" w:rsidRDefault="002D38D8" w:rsidP="00B418C2">
      <w:pPr>
        <w:spacing w:after="0" w:line="240" w:lineRule="auto"/>
      </w:pPr>
    </w:p>
    <w:p w14:paraId="05175AA0" w14:textId="6BFC4F7D" w:rsidR="00D478A7" w:rsidRDefault="00D478A7" w:rsidP="00B418C2">
      <w:pPr>
        <w:spacing w:after="0" w:line="240" w:lineRule="auto"/>
      </w:pPr>
    </w:p>
    <w:sectPr w:rsidR="00D478A7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DD5C" w14:textId="77777777" w:rsidR="00FA61B8" w:rsidRDefault="00FA61B8" w:rsidP="00A87C6C">
      <w:pPr>
        <w:spacing w:after="0" w:line="240" w:lineRule="auto"/>
      </w:pPr>
      <w:r>
        <w:separator/>
      </w:r>
    </w:p>
    <w:p w14:paraId="3E9FD556" w14:textId="77777777" w:rsidR="00FA61B8" w:rsidRDefault="00FA61B8"/>
  </w:endnote>
  <w:endnote w:type="continuationSeparator" w:id="0">
    <w:p w14:paraId="5B176A3B" w14:textId="77777777" w:rsidR="00FA61B8" w:rsidRDefault="00FA61B8" w:rsidP="00A87C6C">
      <w:pPr>
        <w:spacing w:after="0" w:line="240" w:lineRule="auto"/>
      </w:pPr>
      <w:r>
        <w:continuationSeparator/>
      </w:r>
    </w:p>
    <w:p w14:paraId="2C534F4C" w14:textId="77777777" w:rsidR="00FA61B8" w:rsidRDefault="00FA6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949C" w14:textId="77777777" w:rsidR="00A42C90" w:rsidRDefault="00A42C90">
    <w:pPr>
      <w:pStyle w:val="Footer"/>
    </w:pPr>
  </w:p>
  <w:p w14:paraId="53144313" w14:textId="77777777" w:rsidR="00A42C90" w:rsidRDefault="00A42C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8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38"/>
      <w:gridCol w:w="4140"/>
    </w:tblGrid>
    <w:tr w:rsidR="00A42C90" w:rsidRPr="005E40D5" w14:paraId="1ABAD4AD" w14:textId="77777777" w:rsidTr="00A42C90">
      <w:tc>
        <w:tcPr>
          <w:tcW w:w="5238" w:type="dxa"/>
        </w:tcPr>
        <w:p w14:paraId="3BBF3FCF" w14:textId="3E485A8A" w:rsidR="00A42C90" w:rsidRPr="005E40D5" w:rsidRDefault="00A42C90" w:rsidP="00FB5DE9">
          <w:pPr>
            <w:pStyle w:val="Footer"/>
            <w:rPr>
              <w:rFonts w:cstheme="minorHAnsi"/>
              <w:snapToGrid w:val="0"/>
              <w:sz w:val="16"/>
            </w:rPr>
          </w:pPr>
          <w:r>
            <w:rPr>
              <w:rStyle w:val="PageNumber"/>
              <w:rFonts w:cstheme="minorHAnsi"/>
            </w:rPr>
            <w:t>MTF-102</w:t>
          </w:r>
          <w:r w:rsidR="008A213D">
            <w:rPr>
              <w:rStyle w:val="PageNumber"/>
              <w:rFonts w:cstheme="minorHAnsi"/>
            </w:rPr>
            <w:t>8</w:t>
          </w:r>
          <w:r>
            <w:rPr>
              <w:rStyle w:val="PageNumber"/>
              <w:rFonts w:cstheme="minorHAnsi"/>
            </w:rPr>
            <w:t xml:space="preserve"> </w:t>
          </w:r>
          <w:r w:rsidRPr="005E40D5">
            <w:rPr>
              <w:rStyle w:val="PageNumber"/>
              <w:rFonts w:cstheme="minorHAnsi"/>
            </w:rPr>
            <w:t>Rev</w:t>
          </w:r>
          <w:r>
            <w:rPr>
              <w:rStyle w:val="PageNumber"/>
              <w:rFonts w:cstheme="minorHAnsi"/>
            </w:rPr>
            <w:t xml:space="preserve"> 1.</w:t>
          </w:r>
          <w:r w:rsidR="00C82135">
            <w:rPr>
              <w:rStyle w:val="PageNumber"/>
              <w:rFonts w:cstheme="minorHAnsi"/>
            </w:rPr>
            <w:t>3</w:t>
          </w:r>
        </w:p>
      </w:tc>
      <w:tc>
        <w:tcPr>
          <w:tcW w:w="4140" w:type="dxa"/>
        </w:tcPr>
        <w:p w14:paraId="32FFCF27" w14:textId="77777777" w:rsidR="00A42C90" w:rsidRPr="005E40D5" w:rsidRDefault="00A42C90" w:rsidP="00FB5DE9">
          <w:pPr>
            <w:pStyle w:val="Footer"/>
            <w:jc w:val="right"/>
            <w:rPr>
              <w:rFonts w:cstheme="minorHAnsi"/>
              <w:snapToGrid w:val="0"/>
            </w:rPr>
          </w:pPr>
          <w:r w:rsidRPr="005E40D5">
            <w:rPr>
              <w:rFonts w:cstheme="minorHAnsi"/>
              <w:snapToGrid w:val="0"/>
            </w:rPr>
            <w:t xml:space="preserve">Page </w:t>
          </w:r>
          <w:r w:rsidRPr="005E40D5">
            <w:rPr>
              <w:rFonts w:cstheme="minorHAnsi"/>
              <w:snapToGrid w:val="0"/>
            </w:rPr>
            <w:fldChar w:fldCharType="begin"/>
          </w:r>
          <w:r w:rsidRPr="005E40D5">
            <w:rPr>
              <w:rFonts w:cstheme="minorHAnsi"/>
              <w:snapToGrid w:val="0"/>
            </w:rPr>
            <w:instrText xml:space="preserve"> PAGE </w:instrText>
          </w:r>
          <w:r w:rsidRPr="005E40D5">
            <w:rPr>
              <w:rFonts w:cstheme="minorHAnsi"/>
              <w:snapToGrid w:val="0"/>
            </w:rPr>
            <w:fldChar w:fldCharType="separate"/>
          </w:r>
          <w:r w:rsidRPr="005E40D5">
            <w:rPr>
              <w:rFonts w:cstheme="minorHAnsi"/>
              <w:noProof/>
              <w:snapToGrid w:val="0"/>
            </w:rPr>
            <w:t>2</w:t>
          </w:r>
          <w:r w:rsidRPr="005E40D5">
            <w:rPr>
              <w:rFonts w:cstheme="minorHAnsi"/>
              <w:snapToGrid w:val="0"/>
            </w:rPr>
            <w:fldChar w:fldCharType="end"/>
          </w:r>
          <w:r w:rsidRPr="005E40D5">
            <w:rPr>
              <w:rFonts w:cstheme="minorHAnsi"/>
              <w:snapToGrid w:val="0"/>
            </w:rPr>
            <w:t xml:space="preserve"> of </w:t>
          </w:r>
          <w:r w:rsidRPr="005E40D5">
            <w:rPr>
              <w:rFonts w:cstheme="minorHAnsi"/>
              <w:snapToGrid w:val="0"/>
            </w:rPr>
            <w:fldChar w:fldCharType="begin"/>
          </w:r>
          <w:r w:rsidRPr="005E40D5">
            <w:rPr>
              <w:rFonts w:cstheme="minorHAnsi"/>
              <w:snapToGrid w:val="0"/>
            </w:rPr>
            <w:instrText xml:space="preserve"> NUMPAGES </w:instrText>
          </w:r>
          <w:r w:rsidRPr="005E40D5">
            <w:rPr>
              <w:rFonts w:cstheme="minorHAnsi"/>
              <w:snapToGrid w:val="0"/>
            </w:rPr>
            <w:fldChar w:fldCharType="separate"/>
          </w:r>
          <w:r w:rsidRPr="005E40D5">
            <w:rPr>
              <w:rFonts w:cstheme="minorHAnsi"/>
              <w:noProof/>
              <w:snapToGrid w:val="0"/>
            </w:rPr>
            <w:t>2</w:t>
          </w:r>
          <w:r w:rsidRPr="005E40D5">
            <w:rPr>
              <w:rFonts w:cstheme="minorHAnsi"/>
              <w:snapToGrid w:val="0"/>
            </w:rPr>
            <w:fldChar w:fldCharType="end"/>
          </w:r>
        </w:p>
      </w:tc>
    </w:tr>
  </w:tbl>
  <w:p w14:paraId="3A54000F" w14:textId="77777777" w:rsidR="00A42C90" w:rsidRDefault="00A42C90">
    <w:pPr>
      <w:pStyle w:val="Footer"/>
    </w:pPr>
  </w:p>
  <w:p w14:paraId="3F57A7BE" w14:textId="77777777" w:rsidR="00A42C90" w:rsidRDefault="00A42C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70B4" w14:textId="77777777" w:rsidR="00FA61B8" w:rsidRDefault="00FA61B8" w:rsidP="00A87C6C">
      <w:pPr>
        <w:spacing w:after="0" w:line="240" w:lineRule="auto"/>
      </w:pPr>
      <w:r>
        <w:separator/>
      </w:r>
    </w:p>
  </w:footnote>
  <w:footnote w:type="continuationSeparator" w:id="0">
    <w:p w14:paraId="5186E7FE" w14:textId="77777777" w:rsidR="00FA61B8" w:rsidRDefault="00FA61B8" w:rsidP="00A87C6C">
      <w:pPr>
        <w:spacing w:after="0" w:line="240" w:lineRule="auto"/>
      </w:pPr>
      <w:r>
        <w:continuationSeparator/>
      </w:r>
    </w:p>
    <w:p w14:paraId="3F7EE9DE" w14:textId="77777777" w:rsidR="00FA61B8" w:rsidRDefault="00FA6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91AF" w14:textId="77777777" w:rsidR="00A42C90" w:rsidRDefault="00A42C90">
    <w:pPr>
      <w:pStyle w:val="Header"/>
    </w:pPr>
  </w:p>
  <w:p w14:paraId="085D03F6" w14:textId="77777777" w:rsidR="00A42C90" w:rsidRDefault="00A42C90"/>
  <w:tbl>
    <w:tblPr>
      <w:tblStyle w:val="PlainTable21"/>
      <w:tblW w:w="10064" w:type="dxa"/>
      <w:jc w:val="center"/>
      <w:tblLayout w:type="fixed"/>
      <w:tblLook w:val="0000" w:firstRow="0" w:lastRow="0" w:firstColumn="0" w:lastColumn="0" w:noHBand="0" w:noVBand="0"/>
    </w:tblPr>
    <w:tblGrid>
      <w:gridCol w:w="5807"/>
      <w:gridCol w:w="1701"/>
      <w:gridCol w:w="2556"/>
    </w:tblGrid>
    <w:tr w:rsidR="00A42C90" w14:paraId="5BBB9467" w14:textId="77777777" w:rsidTr="4132C1D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74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5807" w:type="dxa"/>
          <w:vMerge w:val="restart"/>
          <w:vAlign w:val="center"/>
        </w:tcPr>
        <w:p w14:paraId="736DAE6F" w14:textId="77777777" w:rsidR="00A42C90" w:rsidRPr="00F457DC" w:rsidRDefault="00A42C90" w:rsidP="00FB5DE9">
          <w:pPr>
            <w:rPr>
              <w:rFonts w:ascii="Book Antiqua" w:hAnsi="Book Antiqua"/>
              <w:b/>
              <w:noProof/>
              <w:sz w:val="18"/>
              <w:lang w:val="en-IE" w:eastAsia="en-IE"/>
            </w:rPr>
          </w:pPr>
          <w:r>
            <w:rPr>
              <w:noProof/>
            </w:rPr>
            <w:drawing>
              <wp:inline distT="0" distB="0" distL="0" distR="0" wp14:anchorId="25DC9F03" wp14:editId="7A888491">
                <wp:extent cx="1314450" cy="515211"/>
                <wp:effectExtent l="0" t="0" r="0" b="0"/>
                <wp:docPr id="1" name="Picture 1" descr="NSAI_Primary_Blk_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15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4132C1D5">
            <w:rPr>
              <w:rFonts w:ascii="Book Antiqua" w:hAnsi="Book Antiqua"/>
              <w:b/>
              <w:bCs/>
              <w:noProof/>
              <w:sz w:val="18"/>
              <w:szCs w:val="18"/>
              <w:lang w:val="en-IE" w:eastAsia="en-IE"/>
            </w:rPr>
            <w:t xml:space="preserve"> 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1701" w:type="dxa"/>
          <w:vAlign w:val="center"/>
        </w:tcPr>
        <w:p w14:paraId="51C9CFC2" w14:textId="77777777" w:rsidR="00A42C90" w:rsidRPr="00A2106A" w:rsidRDefault="00A42C90" w:rsidP="00FB5DE9">
          <w:pPr>
            <w:rPr>
              <w:rFonts w:cstheme="minorHAnsi"/>
              <w:bCs/>
            </w:rPr>
          </w:pPr>
          <w:r w:rsidRPr="00A2106A">
            <w:rPr>
              <w:rFonts w:cstheme="minorHAnsi"/>
              <w:bCs/>
            </w:rPr>
            <w:t>Effective Date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556" w:type="dxa"/>
          <w:vAlign w:val="center"/>
        </w:tcPr>
        <w:p w14:paraId="463433FF" w14:textId="77777777" w:rsidR="00A42C90" w:rsidRPr="00A2106A" w:rsidRDefault="00A42C90" w:rsidP="00FB5DE9">
          <w:pPr>
            <w:rPr>
              <w:rFonts w:cstheme="minorHAnsi"/>
              <w:bCs/>
            </w:rPr>
          </w:pPr>
          <w:r w:rsidRPr="00A2106A">
            <w:rPr>
              <w:rFonts w:cstheme="minorHAnsi"/>
              <w:bCs/>
              <w:color w:val="FF0000"/>
            </w:rPr>
            <w:t>xx-xx-</w:t>
          </w:r>
          <w:proofErr w:type="spellStart"/>
          <w:r w:rsidRPr="00A2106A">
            <w:rPr>
              <w:rFonts w:cstheme="minorHAnsi"/>
              <w:bCs/>
              <w:color w:val="FF0000"/>
            </w:rPr>
            <w:t>xxxx</w:t>
          </w:r>
          <w:proofErr w:type="spellEnd"/>
        </w:p>
      </w:tc>
    </w:tr>
    <w:tr w:rsidR="00A42C90" w14:paraId="0AEA912D" w14:textId="77777777" w:rsidTr="4132C1D5">
      <w:trPr>
        <w:trHeight w:val="270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5807" w:type="dxa"/>
          <w:vMerge/>
          <w:vAlign w:val="center"/>
        </w:tcPr>
        <w:p w14:paraId="46391A4B" w14:textId="77777777" w:rsidR="00A42C90" w:rsidRDefault="00A42C90" w:rsidP="00FB5DE9">
          <w:pPr>
            <w:jc w:val="center"/>
            <w:rPr>
              <w:rFonts w:ascii="Book Antiqua" w:hAnsi="Book Antiqua"/>
              <w:b/>
              <w:sz w:val="26"/>
            </w:rPr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1701" w:type="dxa"/>
          <w:vAlign w:val="center"/>
        </w:tcPr>
        <w:p w14:paraId="17B29826" w14:textId="77777777" w:rsidR="00A42C90" w:rsidRPr="00A775D0" w:rsidRDefault="00A42C90" w:rsidP="00FB5DE9">
          <w:pPr>
            <w:rPr>
              <w:rFonts w:cstheme="minorHAnsi"/>
              <w:bCs/>
            </w:rPr>
          </w:pPr>
          <w:r w:rsidRPr="00A775D0">
            <w:rPr>
              <w:rFonts w:cstheme="minorHAnsi"/>
              <w:bCs/>
            </w:rPr>
            <w:t>Revision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556" w:type="dxa"/>
          <w:vAlign w:val="center"/>
        </w:tcPr>
        <w:p w14:paraId="3983A8AC" w14:textId="77777777" w:rsidR="00A42C90" w:rsidRPr="00A775D0" w:rsidRDefault="00A42C90" w:rsidP="00FB5DE9">
          <w:pPr>
            <w:rPr>
              <w:rFonts w:cstheme="minorHAnsi"/>
              <w:bCs/>
            </w:rPr>
          </w:pPr>
          <w:r w:rsidRPr="00A775D0">
            <w:rPr>
              <w:rFonts w:cstheme="minorHAnsi"/>
              <w:bCs/>
            </w:rPr>
            <w:t>Rev 1.0</w:t>
          </w:r>
        </w:p>
      </w:tc>
    </w:tr>
    <w:tr w:rsidR="00A42C90" w14:paraId="6F5D2A70" w14:textId="77777777" w:rsidTr="4132C1D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55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5807" w:type="dxa"/>
          <w:vMerge/>
          <w:vAlign w:val="center"/>
        </w:tcPr>
        <w:p w14:paraId="63D011C9" w14:textId="77777777" w:rsidR="00A42C90" w:rsidRDefault="00A42C90" w:rsidP="00FB5DE9">
          <w:pPr>
            <w:jc w:val="center"/>
            <w:rPr>
              <w:rFonts w:ascii="Book Antiqua" w:hAnsi="Book Antiqua"/>
              <w:b/>
              <w:sz w:val="26"/>
            </w:rPr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1701" w:type="dxa"/>
          <w:vAlign w:val="center"/>
        </w:tcPr>
        <w:p w14:paraId="40472CD4" w14:textId="77777777" w:rsidR="00A42C90" w:rsidRPr="00A775D0" w:rsidRDefault="00A42C90" w:rsidP="00FB5DE9">
          <w:pPr>
            <w:rPr>
              <w:rFonts w:cstheme="minorHAnsi"/>
              <w:bCs/>
            </w:rPr>
          </w:pPr>
          <w:r w:rsidRPr="00A775D0">
            <w:rPr>
              <w:rFonts w:cstheme="minorHAnsi"/>
              <w:bCs/>
            </w:rPr>
            <w:t>Page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556" w:type="dxa"/>
          <w:vAlign w:val="center"/>
        </w:tcPr>
        <w:p w14:paraId="058F8E92" w14:textId="77777777" w:rsidR="00A42C90" w:rsidRPr="00A775D0" w:rsidRDefault="00A42C90" w:rsidP="00FB5DE9">
          <w:pPr>
            <w:rPr>
              <w:rFonts w:cstheme="minorHAnsi"/>
              <w:bCs/>
            </w:rPr>
          </w:pPr>
          <w:r w:rsidRPr="00A775D0">
            <w:rPr>
              <w:rFonts w:cstheme="minorHAnsi"/>
              <w:snapToGrid w:val="0"/>
            </w:rPr>
            <w:fldChar w:fldCharType="begin"/>
          </w:r>
          <w:r w:rsidRPr="00A775D0">
            <w:rPr>
              <w:rFonts w:cstheme="minorHAnsi"/>
              <w:snapToGrid w:val="0"/>
            </w:rPr>
            <w:instrText xml:space="preserve"> PAGE </w:instrText>
          </w:r>
          <w:r w:rsidRPr="00A775D0">
            <w:rPr>
              <w:rFonts w:cstheme="minorHAnsi"/>
              <w:snapToGrid w:val="0"/>
            </w:rPr>
            <w:fldChar w:fldCharType="separate"/>
          </w:r>
          <w:r w:rsidRPr="00A775D0">
            <w:rPr>
              <w:rFonts w:cstheme="minorHAnsi"/>
              <w:noProof/>
              <w:snapToGrid w:val="0"/>
            </w:rPr>
            <w:t>6</w:t>
          </w:r>
          <w:r w:rsidRPr="00A775D0">
            <w:rPr>
              <w:rFonts w:cstheme="minorHAnsi"/>
              <w:snapToGrid w:val="0"/>
            </w:rPr>
            <w:fldChar w:fldCharType="end"/>
          </w:r>
          <w:r w:rsidRPr="00A775D0">
            <w:rPr>
              <w:rFonts w:cstheme="minorHAnsi"/>
              <w:snapToGrid w:val="0"/>
            </w:rPr>
            <w:t xml:space="preserve"> of </w:t>
          </w:r>
          <w:r w:rsidRPr="00A775D0">
            <w:rPr>
              <w:rFonts w:cstheme="minorHAnsi"/>
              <w:snapToGrid w:val="0"/>
            </w:rPr>
            <w:fldChar w:fldCharType="begin"/>
          </w:r>
          <w:r w:rsidRPr="00A775D0">
            <w:rPr>
              <w:rFonts w:cstheme="minorHAnsi"/>
              <w:snapToGrid w:val="0"/>
            </w:rPr>
            <w:instrText xml:space="preserve"> NUMPAGES </w:instrText>
          </w:r>
          <w:r w:rsidRPr="00A775D0">
            <w:rPr>
              <w:rFonts w:cstheme="minorHAnsi"/>
              <w:snapToGrid w:val="0"/>
            </w:rPr>
            <w:fldChar w:fldCharType="separate"/>
          </w:r>
          <w:r w:rsidRPr="00A775D0">
            <w:rPr>
              <w:rFonts w:cstheme="minorHAnsi"/>
              <w:noProof/>
              <w:snapToGrid w:val="0"/>
            </w:rPr>
            <w:t>6</w:t>
          </w:r>
          <w:r w:rsidRPr="00A775D0">
            <w:rPr>
              <w:rFonts w:cstheme="minorHAnsi"/>
              <w:snapToGrid w:val="0"/>
            </w:rPr>
            <w:fldChar w:fldCharType="end"/>
          </w:r>
        </w:p>
      </w:tc>
    </w:tr>
    <w:tr w:rsidR="00A42C90" w:rsidRPr="00783C1E" w14:paraId="61A4B2FC" w14:textId="77777777" w:rsidTr="4132C1D5">
      <w:trPr>
        <w:trHeight w:val="246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508" w:type="dxa"/>
          <w:gridSpan w:val="2"/>
          <w:vAlign w:val="center"/>
        </w:tcPr>
        <w:p w14:paraId="6431FBC1" w14:textId="77777777" w:rsidR="00A42C90" w:rsidRDefault="00A42C90" w:rsidP="00D85707">
          <w:pPr>
            <w:pStyle w:val="Header"/>
            <w:jc w:val="center"/>
            <w:rPr>
              <w:rFonts w:cstheme="minorHAnsi"/>
              <w:b/>
              <w:sz w:val="32"/>
              <w:szCs w:val="32"/>
            </w:rPr>
          </w:pPr>
          <w:r w:rsidRPr="00A775D0">
            <w:rPr>
              <w:rFonts w:cstheme="minorHAnsi"/>
              <w:b/>
              <w:sz w:val="32"/>
              <w:szCs w:val="32"/>
            </w:rPr>
            <w:t>Product Sub</w:t>
          </w:r>
          <w:r>
            <w:rPr>
              <w:rFonts w:cstheme="minorHAnsi"/>
              <w:b/>
              <w:sz w:val="32"/>
              <w:szCs w:val="32"/>
            </w:rPr>
            <w:t xml:space="preserve">stantial </w:t>
          </w:r>
          <w:r w:rsidRPr="00A775D0">
            <w:rPr>
              <w:rFonts w:cstheme="minorHAnsi"/>
              <w:b/>
              <w:sz w:val="32"/>
              <w:szCs w:val="32"/>
            </w:rPr>
            <w:t>Change</w:t>
          </w:r>
          <w:r>
            <w:rPr>
              <w:rFonts w:cstheme="minorHAnsi"/>
              <w:b/>
              <w:sz w:val="32"/>
              <w:szCs w:val="32"/>
            </w:rPr>
            <w:t xml:space="preserve">: </w:t>
          </w:r>
        </w:p>
        <w:p w14:paraId="6C93F8B2" w14:textId="77777777" w:rsidR="00A42C90" w:rsidRPr="00A775D0" w:rsidRDefault="00A42C90" w:rsidP="00D85707">
          <w:pPr>
            <w:pStyle w:val="Header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  <w:sz w:val="32"/>
              <w:szCs w:val="32"/>
            </w:rPr>
            <w:t>Notification and Assessment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556" w:type="dxa"/>
          <w:vAlign w:val="center"/>
        </w:tcPr>
        <w:p w14:paraId="03B8BFDA" w14:textId="77777777" w:rsidR="00A42C90" w:rsidRPr="00A775D0" w:rsidRDefault="00A42C90" w:rsidP="00FB5DE9">
          <w:pPr>
            <w:pStyle w:val="Heading5"/>
            <w:outlineLvl w:val="4"/>
            <w:rPr>
              <w:rFonts w:asciiTheme="minorHAnsi" w:hAnsiTheme="minorHAnsi" w:cstheme="minorHAnsi"/>
              <w:b/>
              <w:i w:val="0"/>
              <w:color w:val="auto"/>
              <w:sz w:val="22"/>
              <w:szCs w:val="22"/>
            </w:rPr>
          </w:pPr>
          <w:r w:rsidRPr="00A775D0">
            <w:rPr>
              <w:rFonts w:asciiTheme="minorHAnsi" w:hAnsiTheme="minorHAnsi" w:cstheme="minorHAnsi"/>
              <w:b/>
              <w:i w:val="0"/>
              <w:color w:val="auto"/>
              <w:sz w:val="32"/>
              <w:szCs w:val="32"/>
            </w:rPr>
            <w:t>MTF-1023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21"/>
      <w:tblW w:w="10064" w:type="dxa"/>
      <w:jc w:val="center"/>
      <w:tblLayout w:type="fixed"/>
      <w:tblLook w:val="0000" w:firstRow="0" w:lastRow="0" w:firstColumn="0" w:lastColumn="0" w:noHBand="0" w:noVBand="0"/>
    </w:tblPr>
    <w:tblGrid>
      <w:gridCol w:w="5807"/>
      <w:gridCol w:w="1701"/>
      <w:gridCol w:w="2556"/>
    </w:tblGrid>
    <w:tr w:rsidR="00A42C90" w14:paraId="1040CDD9" w14:textId="77777777" w:rsidTr="4132C1D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74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5807" w:type="dxa"/>
          <w:vMerge w:val="restart"/>
          <w:vAlign w:val="center"/>
        </w:tcPr>
        <w:p w14:paraId="602FDACB" w14:textId="77777777" w:rsidR="00A42C90" w:rsidRPr="00F457DC" w:rsidRDefault="00A42C90" w:rsidP="00FB5DE9">
          <w:pPr>
            <w:rPr>
              <w:rFonts w:ascii="Book Antiqua" w:hAnsi="Book Antiqua"/>
              <w:b/>
              <w:noProof/>
              <w:sz w:val="18"/>
              <w:lang w:val="en-IE" w:eastAsia="en-IE"/>
            </w:rPr>
          </w:pPr>
          <w:bookmarkStart w:id="1" w:name="_Hlk16238643"/>
          <w:r>
            <w:rPr>
              <w:noProof/>
            </w:rPr>
            <w:drawing>
              <wp:inline distT="0" distB="0" distL="0" distR="0" wp14:anchorId="25DC9F03" wp14:editId="7A888491">
                <wp:extent cx="1314450" cy="515211"/>
                <wp:effectExtent l="0" t="0" r="0" b="0"/>
                <wp:docPr id="2" name="Picture 2" descr="NSAI_Primary_Blk_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15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4132C1D5">
            <w:rPr>
              <w:rFonts w:ascii="Book Antiqua" w:hAnsi="Book Antiqua"/>
              <w:b/>
              <w:bCs/>
              <w:noProof/>
              <w:sz w:val="18"/>
              <w:szCs w:val="18"/>
              <w:lang w:val="en-IE" w:eastAsia="en-IE"/>
            </w:rPr>
            <w:t xml:space="preserve"> 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1701" w:type="dxa"/>
          <w:vAlign w:val="center"/>
        </w:tcPr>
        <w:p w14:paraId="26E98945" w14:textId="77777777" w:rsidR="00A42C90" w:rsidRPr="00A2106A" w:rsidRDefault="00A42C90" w:rsidP="00FB5DE9">
          <w:pPr>
            <w:rPr>
              <w:rFonts w:cstheme="minorHAnsi"/>
              <w:bCs/>
            </w:rPr>
          </w:pPr>
          <w:r w:rsidRPr="00A2106A">
            <w:rPr>
              <w:rFonts w:cstheme="minorHAnsi"/>
              <w:bCs/>
            </w:rPr>
            <w:t>Effective Date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556" w:type="dxa"/>
          <w:vAlign w:val="center"/>
        </w:tcPr>
        <w:p w14:paraId="6843E8A4" w14:textId="7009790E" w:rsidR="00A42C90" w:rsidRPr="00A2106A" w:rsidRDefault="00FD02F8" w:rsidP="00FB5DE9">
          <w:pPr>
            <w:rPr>
              <w:rFonts w:cstheme="minorHAnsi"/>
              <w:bCs/>
            </w:rPr>
          </w:pPr>
          <w:r>
            <w:rPr>
              <w:rFonts w:cstheme="minorHAnsi"/>
              <w:bCs/>
            </w:rPr>
            <w:t>09</w:t>
          </w:r>
          <w:r w:rsidR="0071588B" w:rsidRPr="0071588B">
            <w:rPr>
              <w:rFonts w:cstheme="minorHAnsi"/>
              <w:bCs/>
            </w:rPr>
            <w:t>-</w:t>
          </w:r>
          <w:r w:rsidR="00C82135">
            <w:rPr>
              <w:rFonts w:cstheme="minorHAnsi"/>
              <w:bCs/>
            </w:rPr>
            <w:t>Sept</w:t>
          </w:r>
          <w:r w:rsidR="0071588B" w:rsidRPr="0071588B">
            <w:rPr>
              <w:rFonts w:cstheme="minorHAnsi"/>
              <w:bCs/>
            </w:rPr>
            <w:t>-202</w:t>
          </w:r>
          <w:r w:rsidR="00AE29AB">
            <w:rPr>
              <w:rFonts w:cstheme="minorHAnsi"/>
              <w:bCs/>
            </w:rPr>
            <w:t>2</w:t>
          </w:r>
        </w:p>
      </w:tc>
    </w:tr>
    <w:tr w:rsidR="00A42C90" w14:paraId="49D8BA58" w14:textId="77777777" w:rsidTr="4132C1D5">
      <w:trPr>
        <w:trHeight w:val="270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5807" w:type="dxa"/>
          <w:vMerge/>
          <w:vAlign w:val="center"/>
        </w:tcPr>
        <w:p w14:paraId="2125B163" w14:textId="77777777" w:rsidR="00A42C90" w:rsidRDefault="00A42C90" w:rsidP="00FB5DE9">
          <w:pPr>
            <w:jc w:val="center"/>
            <w:rPr>
              <w:rFonts w:ascii="Book Antiqua" w:hAnsi="Book Antiqua"/>
              <w:b/>
              <w:sz w:val="26"/>
            </w:rPr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1701" w:type="dxa"/>
          <w:vAlign w:val="center"/>
        </w:tcPr>
        <w:p w14:paraId="3E12D53E" w14:textId="77777777" w:rsidR="00A42C90" w:rsidRPr="00A775D0" w:rsidRDefault="00A42C90" w:rsidP="00FB5DE9">
          <w:pPr>
            <w:rPr>
              <w:rFonts w:cstheme="minorHAnsi"/>
              <w:bCs/>
            </w:rPr>
          </w:pPr>
          <w:r w:rsidRPr="00A775D0">
            <w:rPr>
              <w:rFonts w:cstheme="minorHAnsi"/>
              <w:bCs/>
            </w:rPr>
            <w:t>Revision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556" w:type="dxa"/>
          <w:vAlign w:val="center"/>
        </w:tcPr>
        <w:p w14:paraId="738B80CA" w14:textId="4AF5ABDE" w:rsidR="00A42C90" w:rsidRPr="00A775D0" w:rsidRDefault="00A42C90" w:rsidP="00FB5DE9">
          <w:pPr>
            <w:rPr>
              <w:rFonts w:cstheme="minorHAnsi"/>
              <w:bCs/>
            </w:rPr>
          </w:pPr>
          <w:r w:rsidRPr="00A775D0">
            <w:rPr>
              <w:rFonts w:cstheme="minorHAnsi"/>
              <w:bCs/>
            </w:rPr>
            <w:t>Rev 1.</w:t>
          </w:r>
          <w:r w:rsidR="00C82135">
            <w:rPr>
              <w:rFonts w:cstheme="minorHAnsi"/>
              <w:bCs/>
            </w:rPr>
            <w:t>3</w:t>
          </w:r>
        </w:p>
      </w:tc>
    </w:tr>
    <w:tr w:rsidR="00A42C90" w14:paraId="509B1703" w14:textId="77777777" w:rsidTr="4132C1D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55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5807" w:type="dxa"/>
          <w:vMerge/>
          <w:vAlign w:val="center"/>
        </w:tcPr>
        <w:p w14:paraId="1A71B0A4" w14:textId="77777777" w:rsidR="00A42C90" w:rsidRDefault="00A42C90" w:rsidP="00FB5DE9">
          <w:pPr>
            <w:jc w:val="center"/>
            <w:rPr>
              <w:rFonts w:ascii="Book Antiqua" w:hAnsi="Book Antiqua"/>
              <w:b/>
              <w:sz w:val="26"/>
            </w:rPr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1701" w:type="dxa"/>
          <w:vAlign w:val="center"/>
        </w:tcPr>
        <w:p w14:paraId="169241EC" w14:textId="77777777" w:rsidR="00A42C90" w:rsidRPr="00A775D0" w:rsidRDefault="00A42C90" w:rsidP="00FB5DE9">
          <w:pPr>
            <w:rPr>
              <w:rFonts w:cstheme="minorHAnsi"/>
              <w:bCs/>
            </w:rPr>
          </w:pPr>
          <w:r w:rsidRPr="00A775D0">
            <w:rPr>
              <w:rFonts w:cstheme="minorHAnsi"/>
              <w:bCs/>
            </w:rPr>
            <w:t>Page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556" w:type="dxa"/>
          <w:vAlign w:val="center"/>
        </w:tcPr>
        <w:p w14:paraId="03F7B302" w14:textId="77777777" w:rsidR="00A42C90" w:rsidRPr="00A775D0" w:rsidRDefault="00A42C90" w:rsidP="00FB5DE9">
          <w:pPr>
            <w:rPr>
              <w:rFonts w:cstheme="minorHAnsi"/>
              <w:bCs/>
            </w:rPr>
          </w:pPr>
          <w:r w:rsidRPr="00A775D0">
            <w:rPr>
              <w:rFonts w:cstheme="minorHAnsi"/>
              <w:snapToGrid w:val="0"/>
            </w:rPr>
            <w:fldChar w:fldCharType="begin"/>
          </w:r>
          <w:r w:rsidRPr="00A775D0">
            <w:rPr>
              <w:rFonts w:cstheme="minorHAnsi"/>
              <w:snapToGrid w:val="0"/>
            </w:rPr>
            <w:instrText xml:space="preserve"> PAGE </w:instrText>
          </w:r>
          <w:r w:rsidRPr="00A775D0">
            <w:rPr>
              <w:rFonts w:cstheme="minorHAnsi"/>
              <w:snapToGrid w:val="0"/>
            </w:rPr>
            <w:fldChar w:fldCharType="separate"/>
          </w:r>
          <w:r w:rsidRPr="00A775D0">
            <w:rPr>
              <w:rFonts w:cstheme="minorHAnsi"/>
              <w:noProof/>
              <w:snapToGrid w:val="0"/>
            </w:rPr>
            <w:t>6</w:t>
          </w:r>
          <w:r w:rsidRPr="00A775D0">
            <w:rPr>
              <w:rFonts w:cstheme="minorHAnsi"/>
              <w:snapToGrid w:val="0"/>
            </w:rPr>
            <w:fldChar w:fldCharType="end"/>
          </w:r>
          <w:r w:rsidRPr="00A775D0">
            <w:rPr>
              <w:rFonts w:cstheme="minorHAnsi"/>
              <w:snapToGrid w:val="0"/>
            </w:rPr>
            <w:t xml:space="preserve"> of </w:t>
          </w:r>
          <w:r w:rsidRPr="00A775D0">
            <w:rPr>
              <w:rFonts w:cstheme="minorHAnsi"/>
              <w:snapToGrid w:val="0"/>
            </w:rPr>
            <w:fldChar w:fldCharType="begin"/>
          </w:r>
          <w:r w:rsidRPr="00A775D0">
            <w:rPr>
              <w:rFonts w:cstheme="minorHAnsi"/>
              <w:snapToGrid w:val="0"/>
            </w:rPr>
            <w:instrText xml:space="preserve"> NUMPAGES </w:instrText>
          </w:r>
          <w:r w:rsidRPr="00A775D0">
            <w:rPr>
              <w:rFonts w:cstheme="minorHAnsi"/>
              <w:snapToGrid w:val="0"/>
            </w:rPr>
            <w:fldChar w:fldCharType="separate"/>
          </w:r>
          <w:r w:rsidRPr="00A775D0">
            <w:rPr>
              <w:rFonts w:cstheme="minorHAnsi"/>
              <w:noProof/>
              <w:snapToGrid w:val="0"/>
            </w:rPr>
            <w:t>6</w:t>
          </w:r>
          <w:r w:rsidRPr="00A775D0">
            <w:rPr>
              <w:rFonts w:cstheme="minorHAnsi"/>
              <w:snapToGrid w:val="0"/>
            </w:rPr>
            <w:fldChar w:fldCharType="end"/>
          </w:r>
        </w:p>
      </w:tc>
    </w:tr>
    <w:tr w:rsidR="00A42C90" w:rsidRPr="00783C1E" w14:paraId="1E971A67" w14:textId="77777777" w:rsidTr="4132C1D5">
      <w:trPr>
        <w:trHeight w:val="246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508" w:type="dxa"/>
          <w:gridSpan w:val="2"/>
          <w:vAlign w:val="center"/>
        </w:tcPr>
        <w:p w14:paraId="6C1E21BF" w14:textId="4A88E6B6" w:rsidR="00A42C90" w:rsidRDefault="00A42C90" w:rsidP="00D85707">
          <w:pPr>
            <w:pStyle w:val="Header"/>
            <w:jc w:val="center"/>
            <w:rPr>
              <w:rFonts w:cstheme="minorHAnsi"/>
              <w:b/>
              <w:sz w:val="32"/>
              <w:szCs w:val="32"/>
            </w:rPr>
          </w:pPr>
          <w:r>
            <w:rPr>
              <w:rFonts w:cstheme="minorHAnsi"/>
              <w:b/>
              <w:sz w:val="32"/>
              <w:szCs w:val="32"/>
            </w:rPr>
            <w:t xml:space="preserve">CE </w:t>
          </w:r>
          <w:r w:rsidRPr="00A775D0">
            <w:rPr>
              <w:rFonts w:cstheme="minorHAnsi"/>
              <w:b/>
              <w:sz w:val="32"/>
              <w:szCs w:val="32"/>
            </w:rPr>
            <w:t xml:space="preserve">Product </w:t>
          </w:r>
          <w:r w:rsidR="00D6379E">
            <w:rPr>
              <w:rFonts w:cstheme="minorHAnsi"/>
              <w:b/>
              <w:sz w:val="32"/>
              <w:szCs w:val="32"/>
            </w:rPr>
            <w:t xml:space="preserve">Substantial </w:t>
          </w:r>
          <w:r w:rsidRPr="00A775D0">
            <w:rPr>
              <w:rFonts w:cstheme="minorHAnsi"/>
              <w:b/>
              <w:sz w:val="32"/>
              <w:szCs w:val="32"/>
            </w:rPr>
            <w:t>Change</w:t>
          </w:r>
          <w:r>
            <w:rPr>
              <w:rFonts w:cstheme="minorHAnsi"/>
              <w:b/>
              <w:sz w:val="32"/>
              <w:szCs w:val="32"/>
            </w:rPr>
            <w:t xml:space="preserve">: </w:t>
          </w:r>
        </w:p>
        <w:p w14:paraId="68CEAC46" w14:textId="60C67576" w:rsidR="00A42C90" w:rsidRPr="00A775D0" w:rsidRDefault="00A42C90" w:rsidP="00D85707">
          <w:pPr>
            <w:pStyle w:val="Header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  <w:sz w:val="32"/>
              <w:szCs w:val="32"/>
            </w:rPr>
            <w:t>Notification and Review</w:t>
          </w:r>
          <w:r w:rsidR="00F01C9D">
            <w:rPr>
              <w:rFonts w:cstheme="minorHAnsi"/>
              <w:b/>
              <w:sz w:val="32"/>
              <w:szCs w:val="32"/>
            </w:rPr>
            <w:t xml:space="preserve"> MDR &amp; IVDR</w:t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556" w:type="dxa"/>
          <w:vAlign w:val="center"/>
        </w:tcPr>
        <w:p w14:paraId="5BB3DFA1" w14:textId="5956946F" w:rsidR="00A42C90" w:rsidRPr="00A775D0" w:rsidRDefault="00A42C90" w:rsidP="00FB5DE9">
          <w:pPr>
            <w:pStyle w:val="Heading5"/>
            <w:outlineLvl w:val="4"/>
            <w:rPr>
              <w:rFonts w:asciiTheme="minorHAnsi" w:hAnsiTheme="minorHAnsi" w:cstheme="minorHAnsi"/>
              <w:b/>
              <w:i w:val="0"/>
              <w:color w:val="auto"/>
              <w:sz w:val="22"/>
              <w:szCs w:val="22"/>
            </w:rPr>
          </w:pPr>
          <w:r w:rsidRPr="00A775D0">
            <w:rPr>
              <w:rFonts w:asciiTheme="minorHAnsi" w:hAnsiTheme="minorHAnsi" w:cstheme="minorHAnsi"/>
              <w:b/>
              <w:i w:val="0"/>
              <w:color w:val="auto"/>
              <w:sz w:val="32"/>
              <w:szCs w:val="32"/>
            </w:rPr>
            <w:t>MTF-102</w:t>
          </w:r>
          <w:r w:rsidR="00232B9E">
            <w:rPr>
              <w:rFonts w:asciiTheme="minorHAnsi" w:hAnsiTheme="minorHAnsi" w:cstheme="minorHAnsi"/>
              <w:b/>
              <w:i w:val="0"/>
              <w:color w:val="auto"/>
              <w:sz w:val="32"/>
              <w:szCs w:val="32"/>
            </w:rPr>
            <w:t>8</w:t>
          </w:r>
        </w:p>
      </w:tc>
    </w:tr>
    <w:bookmarkEnd w:id="1"/>
  </w:tbl>
  <w:p w14:paraId="555456C4" w14:textId="77777777" w:rsidR="00A42C90" w:rsidRDefault="00A42C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376"/>
    <w:multiLevelType w:val="hybridMultilevel"/>
    <w:tmpl w:val="F8348D30"/>
    <w:lvl w:ilvl="0" w:tplc="92CE4B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904"/>
    <w:multiLevelType w:val="hybridMultilevel"/>
    <w:tmpl w:val="8B7A4B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E1CE8"/>
    <w:multiLevelType w:val="hybridMultilevel"/>
    <w:tmpl w:val="47889B2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3137"/>
    <w:multiLevelType w:val="hybridMultilevel"/>
    <w:tmpl w:val="9EB0596A"/>
    <w:lvl w:ilvl="0" w:tplc="CE540980">
      <w:start w:val="1"/>
      <w:numFmt w:val="decimal"/>
      <w:lvlText w:val="%1."/>
      <w:lvlJc w:val="left"/>
      <w:pPr>
        <w:ind w:left="720" w:hanging="360"/>
      </w:pPr>
    </w:lvl>
    <w:lvl w:ilvl="1" w:tplc="B1605D50">
      <w:start w:val="1"/>
      <w:numFmt w:val="lowerLetter"/>
      <w:lvlText w:val="%2."/>
      <w:lvlJc w:val="left"/>
      <w:pPr>
        <w:ind w:left="1440" w:hanging="360"/>
      </w:pPr>
    </w:lvl>
    <w:lvl w:ilvl="2" w:tplc="441EAF40">
      <w:start w:val="1"/>
      <w:numFmt w:val="lowerRoman"/>
      <w:lvlText w:val="%3."/>
      <w:lvlJc w:val="right"/>
      <w:pPr>
        <w:ind w:left="2160" w:hanging="180"/>
      </w:pPr>
    </w:lvl>
    <w:lvl w:ilvl="3" w:tplc="992A8470">
      <w:start w:val="1"/>
      <w:numFmt w:val="decimal"/>
      <w:lvlText w:val="%4."/>
      <w:lvlJc w:val="left"/>
      <w:pPr>
        <w:ind w:left="2880" w:hanging="360"/>
      </w:pPr>
    </w:lvl>
    <w:lvl w:ilvl="4" w:tplc="1ECCC8F8">
      <w:start w:val="1"/>
      <w:numFmt w:val="lowerLetter"/>
      <w:lvlText w:val="%5."/>
      <w:lvlJc w:val="left"/>
      <w:pPr>
        <w:ind w:left="3600" w:hanging="360"/>
      </w:pPr>
    </w:lvl>
    <w:lvl w:ilvl="5" w:tplc="5CE8AD34">
      <w:start w:val="1"/>
      <w:numFmt w:val="lowerRoman"/>
      <w:lvlText w:val="%6."/>
      <w:lvlJc w:val="right"/>
      <w:pPr>
        <w:ind w:left="4320" w:hanging="180"/>
      </w:pPr>
    </w:lvl>
    <w:lvl w:ilvl="6" w:tplc="4780561A">
      <w:start w:val="1"/>
      <w:numFmt w:val="decimal"/>
      <w:lvlText w:val="%7."/>
      <w:lvlJc w:val="left"/>
      <w:pPr>
        <w:ind w:left="5040" w:hanging="360"/>
      </w:pPr>
    </w:lvl>
    <w:lvl w:ilvl="7" w:tplc="8738FC2A">
      <w:start w:val="1"/>
      <w:numFmt w:val="lowerLetter"/>
      <w:lvlText w:val="%8."/>
      <w:lvlJc w:val="left"/>
      <w:pPr>
        <w:ind w:left="5760" w:hanging="360"/>
      </w:pPr>
    </w:lvl>
    <w:lvl w:ilvl="8" w:tplc="76562D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3E1"/>
    <w:multiLevelType w:val="hybridMultilevel"/>
    <w:tmpl w:val="2076D0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B7285"/>
    <w:multiLevelType w:val="hybridMultilevel"/>
    <w:tmpl w:val="976220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90D19"/>
    <w:multiLevelType w:val="hybridMultilevel"/>
    <w:tmpl w:val="37B8FC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A65AE"/>
    <w:multiLevelType w:val="hybridMultilevel"/>
    <w:tmpl w:val="344A63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E9"/>
    <w:rsid w:val="00006A70"/>
    <w:rsid w:val="00011BC9"/>
    <w:rsid w:val="000203BF"/>
    <w:rsid w:val="00022332"/>
    <w:rsid w:val="000423FA"/>
    <w:rsid w:val="00081489"/>
    <w:rsid w:val="00081918"/>
    <w:rsid w:val="00084001"/>
    <w:rsid w:val="00097246"/>
    <w:rsid w:val="000A108F"/>
    <w:rsid w:val="000B61C8"/>
    <w:rsid w:val="000B6B88"/>
    <w:rsid w:val="000B7F41"/>
    <w:rsid w:val="000C20D1"/>
    <w:rsid w:val="000CE541"/>
    <w:rsid w:val="000D1468"/>
    <w:rsid w:val="000D37D8"/>
    <w:rsid w:val="000D6A04"/>
    <w:rsid w:val="000E0B8E"/>
    <w:rsid w:val="000E6F06"/>
    <w:rsid w:val="000F2284"/>
    <w:rsid w:val="000F6E6B"/>
    <w:rsid w:val="00114119"/>
    <w:rsid w:val="00120B61"/>
    <w:rsid w:val="0012690C"/>
    <w:rsid w:val="00130F6B"/>
    <w:rsid w:val="0013405A"/>
    <w:rsid w:val="00140738"/>
    <w:rsid w:val="00150876"/>
    <w:rsid w:val="00153302"/>
    <w:rsid w:val="0015599D"/>
    <w:rsid w:val="001642EE"/>
    <w:rsid w:val="001742B9"/>
    <w:rsid w:val="0018373E"/>
    <w:rsid w:val="001C3C3E"/>
    <w:rsid w:val="001D44B7"/>
    <w:rsid w:val="001D6518"/>
    <w:rsid w:val="001E1454"/>
    <w:rsid w:val="001E3892"/>
    <w:rsid w:val="001E5DFE"/>
    <w:rsid w:val="002051B6"/>
    <w:rsid w:val="0022694B"/>
    <w:rsid w:val="00232B9E"/>
    <w:rsid w:val="00246AD0"/>
    <w:rsid w:val="002528F5"/>
    <w:rsid w:val="00262B63"/>
    <w:rsid w:val="00262C2E"/>
    <w:rsid w:val="00270C48"/>
    <w:rsid w:val="00275AE7"/>
    <w:rsid w:val="00287F78"/>
    <w:rsid w:val="00297D4F"/>
    <w:rsid w:val="002B0F3D"/>
    <w:rsid w:val="002B4068"/>
    <w:rsid w:val="002C1B41"/>
    <w:rsid w:val="002D38D8"/>
    <w:rsid w:val="002E4011"/>
    <w:rsid w:val="002F0B57"/>
    <w:rsid w:val="002F698F"/>
    <w:rsid w:val="002F7564"/>
    <w:rsid w:val="00304CE4"/>
    <w:rsid w:val="003050CE"/>
    <w:rsid w:val="00312C1B"/>
    <w:rsid w:val="00321F23"/>
    <w:rsid w:val="003315BE"/>
    <w:rsid w:val="00335253"/>
    <w:rsid w:val="00337AD1"/>
    <w:rsid w:val="00350ACB"/>
    <w:rsid w:val="003576C9"/>
    <w:rsid w:val="00362197"/>
    <w:rsid w:val="00392273"/>
    <w:rsid w:val="003A3BF0"/>
    <w:rsid w:val="003C1D86"/>
    <w:rsid w:val="003D7BE5"/>
    <w:rsid w:val="003E12DB"/>
    <w:rsid w:val="003F68ED"/>
    <w:rsid w:val="00400750"/>
    <w:rsid w:val="00436BDA"/>
    <w:rsid w:val="00471F59"/>
    <w:rsid w:val="00473849"/>
    <w:rsid w:val="00485639"/>
    <w:rsid w:val="004914BA"/>
    <w:rsid w:val="00495EE7"/>
    <w:rsid w:val="004A4471"/>
    <w:rsid w:val="004A72DB"/>
    <w:rsid w:val="004B0D6D"/>
    <w:rsid w:val="004B76AD"/>
    <w:rsid w:val="004D6ED6"/>
    <w:rsid w:val="004E0643"/>
    <w:rsid w:val="004E25EB"/>
    <w:rsid w:val="004E598A"/>
    <w:rsid w:val="004E5A53"/>
    <w:rsid w:val="004F010E"/>
    <w:rsid w:val="00504E51"/>
    <w:rsid w:val="005055EF"/>
    <w:rsid w:val="00514377"/>
    <w:rsid w:val="00524126"/>
    <w:rsid w:val="00526BF0"/>
    <w:rsid w:val="005403A0"/>
    <w:rsid w:val="005457BA"/>
    <w:rsid w:val="00545E27"/>
    <w:rsid w:val="00557DDF"/>
    <w:rsid w:val="00590600"/>
    <w:rsid w:val="005912C6"/>
    <w:rsid w:val="005945A9"/>
    <w:rsid w:val="00594826"/>
    <w:rsid w:val="005A06E4"/>
    <w:rsid w:val="005A2093"/>
    <w:rsid w:val="005A3ED5"/>
    <w:rsid w:val="005D36B9"/>
    <w:rsid w:val="005D4C8D"/>
    <w:rsid w:val="006044E6"/>
    <w:rsid w:val="0060566B"/>
    <w:rsid w:val="00607494"/>
    <w:rsid w:val="00621EE6"/>
    <w:rsid w:val="006362B6"/>
    <w:rsid w:val="00657716"/>
    <w:rsid w:val="00661726"/>
    <w:rsid w:val="00674356"/>
    <w:rsid w:val="00677653"/>
    <w:rsid w:val="00683872"/>
    <w:rsid w:val="00696ADA"/>
    <w:rsid w:val="006A65E3"/>
    <w:rsid w:val="006C53EC"/>
    <w:rsid w:val="006C637E"/>
    <w:rsid w:val="006C6E6D"/>
    <w:rsid w:val="006D4961"/>
    <w:rsid w:val="006D61BB"/>
    <w:rsid w:val="006E2FF4"/>
    <w:rsid w:val="006E60B8"/>
    <w:rsid w:val="006F1C96"/>
    <w:rsid w:val="00707952"/>
    <w:rsid w:val="00710879"/>
    <w:rsid w:val="00710B9B"/>
    <w:rsid w:val="0071588B"/>
    <w:rsid w:val="00724FE7"/>
    <w:rsid w:val="00725513"/>
    <w:rsid w:val="00743FFD"/>
    <w:rsid w:val="007447A6"/>
    <w:rsid w:val="007555E8"/>
    <w:rsid w:val="007571F2"/>
    <w:rsid w:val="00760DFE"/>
    <w:rsid w:val="0076177D"/>
    <w:rsid w:val="007756CA"/>
    <w:rsid w:val="007B2B3B"/>
    <w:rsid w:val="007D1211"/>
    <w:rsid w:val="007E048B"/>
    <w:rsid w:val="007E08DA"/>
    <w:rsid w:val="00806CB0"/>
    <w:rsid w:val="00830DD7"/>
    <w:rsid w:val="00833AE2"/>
    <w:rsid w:val="008341FD"/>
    <w:rsid w:val="00851B87"/>
    <w:rsid w:val="008523AD"/>
    <w:rsid w:val="00854B1F"/>
    <w:rsid w:val="00895C79"/>
    <w:rsid w:val="008A213D"/>
    <w:rsid w:val="008A6681"/>
    <w:rsid w:val="008B4971"/>
    <w:rsid w:val="008C35B4"/>
    <w:rsid w:val="008E36D4"/>
    <w:rsid w:val="0090775B"/>
    <w:rsid w:val="00914D36"/>
    <w:rsid w:val="00915B68"/>
    <w:rsid w:val="009259E8"/>
    <w:rsid w:val="009360E4"/>
    <w:rsid w:val="009372C2"/>
    <w:rsid w:val="00941B29"/>
    <w:rsid w:val="00951763"/>
    <w:rsid w:val="00951805"/>
    <w:rsid w:val="00952E01"/>
    <w:rsid w:val="00955DF5"/>
    <w:rsid w:val="00971B63"/>
    <w:rsid w:val="00976BFB"/>
    <w:rsid w:val="0097795F"/>
    <w:rsid w:val="0099314D"/>
    <w:rsid w:val="00994B58"/>
    <w:rsid w:val="0099623C"/>
    <w:rsid w:val="00997EBA"/>
    <w:rsid w:val="009A5BAF"/>
    <w:rsid w:val="009C3BCD"/>
    <w:rsid w:val="009C3F80"/>
    <w:rsid w:val="009C5A7F"/>
    <w:rsid w:val="009D716E"/>
    <w:rsid w:val="00A17992"/>
    <w:rsid w:val="00A24C26"/>
    <w:rsid w:val="00A34C7B"/>
    <w:rsid w:val="00A35809"/>
    <w:rsid w:val="00A42C90"/>
    <w:rsid w:val="00A45FC5"/>
    <w:rsid w:val="00A467AC"/>
    <w:rsid w:val="00A53021"/>
    <w:rsid w:val="00A61836"/>
    <w:rsid w:val="00A6321C"/>
    <w:rsid w:val="00A6437C"/>
    <w:rsid w:val="00A6730F"/>
    <w:rsid w:val="00A701DD"/>
    <w:rsid w:val="00A775D0"/>
    <w:rsid w:val="00A86B0C"/>
    <w:rsid w:val="00A87C6C"/>
    <w:rsid w:val="00A93719"/>
    <w:rsid w:val="00AA410A"/>
    <w:rsid w:val="00AC1FCF"/>
    <w:rsid w:val="00AD7A59"/>
    <w:rsid w:val="00AE29AB"/>
    <w:rsid w:val="00AE75E4"/>
    <w:rsid w:val="00AE7A3B"/>
    <w:rsid w:val="00B0774B"/>
    <w:rsid w:val="00B12D8B"/>
    <w:rsid w:val="00B213D9"/>
    <w:rsid w:val="00B266D9"/>
    <w:rsid w:val="00B316D8"/>
    <w:rsid w:val="00B405EC"/>
    <w:rsid w:val="00B418C2"/>
    <w:rsid w:val="00B45770"/>
    <w:rsid w:val="00B550C4"/>
    <w:rsid w:val="00B71080"/>
    <w:rsid w:val="00B746E9"/>
    <w:rsid w:val="00B853D4"/>
    <w:rsid w:val="00B87996"/>
    <w:rsid w:val="00B9413B"/>
    <w:rsid w:val="00B96898"/>
    <w:rsid w:val="00B979C6"/>
    <w:rsid w:val="00BA5787"/>
    <w:rsid w:val="00BB5377"/>
    <w:rsid w:val="00BB6D79"/>
    <w:rsid w:val="00BD4F0E"/>
    <w:rsid w:val="00BE0BA8"/>
    <w:rsid w:val="00BE4F20"/>
    <w:rsid w:val="00BF1256"/>
    <w:rsid w:val="00C00027"/>
    <w:rsid w:val="00C0619E"/>
    <w:rsid w:val="00C07E2A"/>
    <w:rsid w:val="00C11808"/>
    <w:rsid w:val="00C23E21"/>
    <w:rsid w:val="00C333AD"/>
    <w:rsid w:val="00C36295"/>
    <w:rsid w:val="00C3716C"/>
    <w:rsid w:val="00C4222A"/>
    <w:rsid w:val="00C53A2E"/>
    <w:rsid w:val="00C82135"/>
    <w:rsid w:val="00C91C5A"/>
    <w:rsid w:val="00C92A09"/>
    <w:rsid w:val="00CA40B0"/>
    <w:rsid w:val="00CA5D93"/>
    <w:rsid w:val="00CA72DF"/>
    <w:rsid w:val="00CC1FC7"/>
    <w:rsid w:val="00CD3BAA"/>
    <w:rsid w:val="00CE455B"/>
    <w:rsid w:val="00D01A9B"/>
    <w:rsid w:val="00D11B53"/>
    <w:rsid w:val="00D1651F"/>
    <w:rsid w:val="00D200E2"/>
    <w:rsid w:val="00D216B7"/>
    <w:rsid w:val="00D23B25"/>
    <w:rsid w:val="00D30525"/>
    <w:rsid w:val="00D37FA0"/>
    <w:rsid w:val="00D454FE"/>
    <w:rsid w:val="00D478A7"/>
    <w:rsid w:val="00D6379E"/>
    <w:rsid w:val="00D720E2"/>
    <w:rsid w:val="00D72A65"/>
    <w:rsid w:val="00D732BC"/>
    <w:rsid w:val="00D85707"/>
    <w:rsid w:val="00DA3630"/>
    <w:rsid w:val="00DB22E5"/>
    <w:rsid w:val="00DD18FC"/>
    <w:rsid w:val="00DE463A"/>
    <w:rsid w:val="00DF4B03"/>
    <w:rsid w:val="00E20851"/>
    <w:rsid w:val="00E21DEC"/>
    <w:rsid w:val="00E42C55"/>
    <w:rsid w:val="00E4728D"/>
    <w:rsid w:val="00E47879"/>
    <w:rsid w:val="00E60850"/>
    <w:rsid w:val="00E6298D"/>
    <w:rsid w:val="00E6414E"/>
    <w:rsid w:val="00E77DB0"/>
    <w:rsid w:val="00EA3414"/>
    <w:rsid w:val="00EA3C8C"/>
    <w:rsid w:val="00EA6C7D"/>
    <w:rsid w:val="00EB28A9"/>
    <w:rsid w:val="00EB6681"/>
    <w:rsid w:val="00EC3069"/>
    <w:rsid w:val="00EC5C53"/>
    <w:rsid w:val="00EC7D30"/>
    <w:rsid w:val="00EE3A81"/>
    <w:rsid w:val="00F01C9D"/>
    <w:rsid w:val="00F043AD"/>
    <w:rsid w:val="00F15932"/>
    <w:rsid w:val="00F20EC5"/>
    <w:rsid w:val="00F40B2B"/>
    <w:rsid w:val="00F444FD"/>
    <w:rsid w:val="00F532B5"/>
    <w:rsid w:val="00F53433"/>
    <w:rsid w:val="00F5541E"/>
    <w:rsid w:val="00F632EC"/>
    <w:rsid w:val="00F74A84"/>
    <w:rsid w:val="00F93695"/>
    <w:rsid w:val="00F9502B"/>
    <w:rsid w:val="00F95E7E"/>
    <w:rsid w:val="00FA278A"/>
    <w:rsid w:val="00FA29DB"/>
    <w:rsid w:val="00FA61B8"/>
    <w:rsid w:val="00FA63F3"/>
    <w:rsid w:val="00FB5DE9"/>
    <w:rsid w:val="00FD02F8"/>
    <w:rsid w:val="00FD2B77"/>
    <w:rsid w:val="00FD3857"/>
    <w:rsid w:val="00FE16B9"/>
    <w:rsid w:val="00FE51DF"/>
    <w:rsid w:val="00FF60F9"/>
    <w:rsid w:val="01102475"/>
    <w:rsid w:val="0132329D"/>
    <w:rsid w:val="0243D053"/>
    <w:rsid w:val="04478E59"/>
    <w:rsid w:val="0453BB0E"/>
    <w:rsid w:val="04D2AEE5"/>
    <w:rsid w:val="08751C7B"/>
    <w:rsid w:val="090140CC"/>
    <w:rsid w:val="0AE6103F"/>
    <w:rsid w:val="0E6627B1"/>
    <w:rsid w:val="0F9FD796"/>
    <w:rsid w:val="1077D866"/>
    <w:rsid w:val="16EF484D"/>
    <w:rsid w:val="17008449"/>
    <w:rsid w:val="175C778B"/>
    <w:rsid w:val="1A8C9069"/>
    <w:rsid w:val="1ECDAFF1"/>
    <w:rsid w:val="20F2CBFE"/>
    <w:rsid w:val="21C852BB"/>
    <w:rsid w:val="221FB4A7"/>
    <w:rsid w:val="226176E2"/>
    <w:rsid w:val="231F324C"/>
    <w:rsid w:val="23801E04"/>
    <w:rsid w:val="24755812"/>
    <w:rsid w:val="24971334"/>
    <w:rsid w:val="24BDC21B"/>
    <w:rsid w:val="25F7B779"/>
    <w:rsid w:val="27656205"/>
    <w:rsid w:val="28609C9C"/>
    <w:rsid w:val="2D5E7601"/>
    <w:rsid w:val="2FC27253"/>
    <w:rsid w:val="30F76C94"/>
    <w:rsid w:val="324ECFEF"/>
    <w:rsid w:val="34D5C28E"/>
    <w:rsid w:val="357BEB09"/>
    <w:rsid w:val="366DCDB5"/>
    <w:rsid w:val="36D7318F"/>
    <w:rsid w:val="37875E59"/>
    <w:rsid w:val="37A0BE2A"/>
    <w:rsid w:val="3E2BEF8C"/>
    <w:rsid w:val="3E5A8D99"/>
    <w:rsid w:val="3E871980"/>
    <w:rsid w:val="3F8D7889"/>
    <w:rsid w:val="4132C1D5"/>
    <w:rsid w:val="431A3C6B"/>
    <w:rsid w:val="43D9B0EC"/>
    <w:rsid w:val="4507266D"/>
    <w:rsid w:val="455308B5"/>
    <w:rsid w:val="49F161E0"/>
    <w:rsid w:val="4B098AF2"/>
    <w:rsid w:val="4C0C127B"/>
    <w:rsid w:val="4C0C7B06"/>
    <w:rsid w:val="4E31F65C"/>
    <w:rsid w:val="50EB78CC"/>
    <w:rsid w:val="542DF3F7"/>
    <w:rsid w:val="5449829B"/>
    <w:rsid w:val="5477AF0D"/>
    <w:rsid w:val="54C49201"/>
    <w:rsid w:val="55D8099C"/>
    <w:rsid w:val="55DE21D3"/>
    <w:rsid w:val="56518FD6"/>
    <w:rsid w:val="59501EAF"/>
    <w:rsid w:val="5B8C1AFE"/>
    <w:rsid w:val="60FE4038"/>
    <w:rsid w:val="6273B775"/>
    <w:rsid w:val="637485E4"/>
    <w:rsid w:val="65CCEE59"/>
    <w:rsid w:val="6624BB19"/>
    <w:rsid w:val="694339F6"/>
    <w:rsid w:val="6CC6DE5D"/>
    <w:rsid w:val="71B2FBAC"/>
    <w:rsid w:val="75042C6C"/>
    <w:rsid w:val="771F445D"/>
    <w:rsid w:val="7B32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E028"/>
  <w15:chartTrackingRefBased/>
  <w15:docId w15:val="{4F486EE4-026D-48BE-81FE-110C7A73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3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B5DE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color w:val="FF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6C"/>
  </w:style>
  <w:style w:type="paragraph" w:styleId="Footer">
    <w:name w:val="footer"/>
    <w:basedOn w:val="Normal"/>
    <w:link w:val="FooterChar"/>
    <w:unhideWhenUsed/>
    <w:rsid w:val="00A8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6C"/>
  </w:style>
  <w:style w:type="character" w:customStyle="1" w:styleId="Heading5Char">
    <w:name w:val="Heading 5 Char"/>
    <w:basedOn w:val="DefaultParagraphFont"/>
    <w:link w:val="Heading5"/>
    <w:rsid w:val="00FB5DE9"/>
    <w:rPr>
      <w:rFonts w:ascii="Times New Roman" w:eastAsia="Times New Roman" w:hAnsi="Times New Roman" w:cs="Times New Roman"/>
      <w:i/>
      <w:color w:val="FF0000"/>
      <w:sz w:val="20"/>
      <w:szCs w:val="20"/>
      <w:lang w:val="en-US"/>
    </w:rPr>
  </w:style>
  <w:style w:type="table" w:customStyle="1" w:styleId="PlainTable21">
    <w:name w:val="Plain Table 21"/>
    <w:basedOn w:val="TableNormal"/>
    <w:uiPriority w:val="42"/>
    <w:rsid w:val="00FB5DE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rsid w:val="00FB5DE9"/>
  </w:style>
  <w:style w:type="table" w:styleId="TableGrid">
    <w:name w:val="Table Grid"/>
    <w:basedOn w:val="TableNormal"/>
    <w:uiPriority w:val="39"/>
    <w:rsid w:val="0095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3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3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643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6437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bidi="en-US"/>
    </w:rPr>
  </w:style>
  <w:style w:type="table" w:customStyle="1" w:styleId="TableGrid4">
    <w:name w:val="Table Grid4"/>
    <w:basedOn w:val="TableNormal"/>
    <w:next w:val="TableGrid"/>
    <w:uiPriority w:val="59"/>
    <w:rsid w:val="00C0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42C55"/>
    <w:rPr>
      <w:i/>
      <w:iCs/>
    </w:rPr>
  </w:style>
  <w:style w:type="character" w:styleId="Hyperlink">
    <w:name w:val="Hyperlink"/>
    <w:basedOn w:val="DefaultParagraphFont"/>
    <w:uiPriority w:val="99"/>
    <w:unhideWhenUsed/>
    <w:rsid w:val="004E5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9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98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8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8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sai.ie/certification/medical-devices/ce-marking-for-medical-devic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nsaiinc.com/services/medicaldevice/iso-13485/" TargetMode="External"/><Relationship Id="rId17" Type="http://schemas.openxmlformats.org/officeDocument/2006/relationships/hyperlink" Target="https://www.nsaiinc.com/services/medicaldevice/iso-1348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wen.Thornberry@nsai.i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bstantial.change@nsai.i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saiinc.com/services/medicaldevice/iso-13485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wen.Thornberry@nsai.i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703D8950A2B4D8F05FA7D73B74DEC" ma:contentTypeVersion="2" ma:contentTypeDescription="Create a new document." ma:contentTypeScope="" ma:versionID="56cf604111334e20c2c430d8cde56a37">
  <xsd:schema xmlns:xsd="http://www.w3.org/2001/XMLSchema" xmlns:xs="http://www.w3.org/2001/XMLSchema" xmlns:p="http://schemas.microsoft.com/office/2006/metadata/properties" xmlns:ns2="14e8852f-9c1d-4540-b736-ec03f3fbecaf" targetNamespace="http://schemas.microsoft.com/office/2006/metadata/properties" ma:root="true" ma:fieldsID="f9b8a13a1beebd8dae9bdd7a81ae65c2" ns2:_="">
    <xsd:import namespace="14e8852f-9c1d-4540-b736-ec03f3fbe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8852f-9c1d-4540-b736-ec03f3fbe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3E60E-1F16-47D6-BAB6-6D69AECF6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36631-3AAC-4A7F-8A6C-C81EF4D0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8852f-9c1d-4540-b736-ec03f3fb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4837A-2565-49BF-B181-4B61E1C626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22ECC-B2D9-440B-90F9-9FABCC015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OCallaghan</dc:creator>
  <cp:keywords/>
  <dc:description/>
  <cp:lastModifiedBy>Breda Kearney</cp:lastModifiedBy>
  <cp:revision>5</cp:revision>
  <dcterms:created xsi:type="dcterms:W3CDTF">2022-09-08T08:01:00Z</dcterms:created>
  <dcterms:modified xsi:type="dcterms:W3CDTF">2022-09-09T13:52:00Z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0x010100B6E703D8950A2B4D8F05FA7D73B74DEC</vt:lpwstr>
  </property>
</Properties>
</file>